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805A" w14:textId="7997C451" w:rsidR="00292AE2" w:rsidRDefault="003604FC" w:rsidP="00292AE2">
      <w:pPr>
        <w:spacing w:line="480" w:lineRule="auto"/>
        <w:jc w:val="center"/>
        <w:rPr>
          <w:sz w:val="45"/>
          <w:szCs w:val="45"/>
        </w:rPr>
      </w:pPr>
      <w:r>
        <w:rPr>
          <w:noProof/>
        </w:rPr>
        <mc:AlternateContent>
          <mc:Choice Requires="wps">
            <w:drawing>
              <wp:anchor distT="45720" distB="45720" distL="114300" distR="114300" simplePos="0" relativeHeight="251661312" behindDoc="0" locked="0" layoutInCell="1" allowOverlap="1" wp14:anchorId="4E535B26" wp14:editId="22A55D57">
                <wp:simplePos x="0" y="0"/>
                <wp:positionH relativeFrom="margin">
                  <wp:posOffset>4821555</wp:posOffset>
                </wp:positionH>
                <wp:positionV relativeFrom="paragraph">
                  <wp:posOffset>171450</wp:posOffset>
                </wp:positionV>
                <wp:extent cx="1551305" cy="431800"/>
                <wp:effectExtent l="0" t="0" r="0" b="6350"/>
                <wp:wrapSquare wrapText="bothSides"/>
                <wp:docPr id="717619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3EC2D" w14:textId="77777777" w:rsidR="003604FC" w:rsidRPr="00063C53" w:rsidRDefault="003604FC" w:rsidP="003604FC">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35B26" id="_x0000_t202" coordsize="21600,21600" o:spt="202" path="m,l,21600r21600,l21600,xe">
                <v:stroke joinstyle="miter"/>
                <v:path gradientshapeok="t" o:connecttype="rect"/>
              </v:shapetype>
              <v:shape id="Text Box 2" o:spid="_x0000_s1026" type="#_x0000_t202" style="position:absolute;left:0;text-align:left;margin-left:379.65pt;margin-top:13.5pt;width:122.1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" filled="f" stroked="f">
                <v:textbox>
                  <w:txbxContent>
                    <w:p w14:paraId="5C83EC2D" w14:textId="77777777" w:rsidR="003604FC" w:rsidRPr="00063C53" w:rsidRDefault="003604FC" w:rsidP="003604FC">
                      <w:pPr>
                        <w:jc w:val="right"/>
                        <w:rPr>
                          <w:rFonts w:ascii="Open Sans" w:hAnsi="Open Sans" w:cs="Open Sans"/>
                          <w:color w:val="B20708"/>
                          <w:sz w:val="28"/>
                          <w:szCs w:val="28"/>
                        </w:rPr>
                      </w:pPr>
                      <w:r w:rsidRPr="00063C53">
                        <w:rPr>
                          <w:rFonts w:ascii="Open Sans" w:hAnsi="Open Sans" w:cs="Open Sans"/>
                          <w:b/>
                          <w:bCs/>
                          <w:color w:val="B20708"/>
                          <w:sz w:val="28"/>
                          <w:szCs w:val="28"/>
                        </w:rPr>
                        <w:t>swt</w:t>
                      </w:r>
                      <w:r>
                        <w:rPr>
                          <w:rFonts w:ascii="Open Sans" w:hAnsi="Open Sans" w:cs="Open Sans"/>
                          <w:b/>
                          <w:bCs/>
                          <w:color w:val="B20708"/>
                          <w:sz w:val="28"/>
                          <w:szCs w:val="28"/>
                        </w:rPr>
                        <w:t>x</w:t>
                      </w:r>
                      <w:r w:rsidRPr="00063C53">
                        <w:rPr>
                          <w:rFonts w:ascii="Open Sans" w:hAnsi="Open Sans" w:cs="Open Sans"/>
                          <w:b/>
                          <w:bCs/>
                          <w:color w:val="B20708"/>
                          <w:sz w:val="28"/>
                          <w:szCs w:val="28"/>
                        </w:rPr>
                        <w:t>c.edu</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38FC8D1C" wp14:editId="4BBE4250">
            <wp:simplePos x="0" y="0"/>
            <wp:positionH relativeFrom="margin">
              <wp:posOffset>0</wp:posOffset>
            </wp:positionH>
            <wp:positionV relativeFrom="paragraph">
              <wp:posOffset>0</wp:posOffset>
            </wp:positionV>
            <wp:extent cx="2543695" cy="771896"/>
            <wp:effectExtent l="0" t="0" r="0" b="9525"/>
            <wp:wrapNone/>
            <wp:docPr id="42492367" name="Picture 13" descr="A red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2367" name="Picture 13" descr="A red text with a st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695" cy="77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420B3" w14:textId="77777777" w:rsidR="003604FC" w:rsidRDefault="003604FC" w:rsidP="00292AE2">
      <w:pPr>
        <w:jc w:val="center"/>
        <w:rPr>
          <w:b/>
          <w:sz w:val="28"/>
          <w:szCs w:val="28"/>
        </w:rPr>
      </w:pPr>
    </w:p>
    <w:p w14:paraId="20D637D2" w14:textId="3CFA9B49"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2A4D48C3" w:rsidR="00292AE2" w:rsidRPr="00E34FD1" w:rsidRDefault="004635A1" w:rsidP="00292AE2">
      <w:pPr>
        <w:jc w:val="center"/>
        <w:rPr>
          <w:b/>
          <w:sz w:val="45"/>
          <w:szCs w:val="45"/>
        </w:rPr>
      </w:pPr>
      <w:r>
        <w:rPr>
          <w:b/>
          <w:sz w:val="28"/>
          <w:szCs w:val="28"/>
        </w:rPr>
        <w:t>FOOD SERVICE</w:t>
      </w:r>
    </w:p>
    <w:p w14:paraId="40854811" w14:textId="77777777" w:rsidR="00292AE2" w:rsidRDefault="00292AE2" w:rsidP="00292AE2">
      <w:pPr>
        <w:jc w:val="center"/>
        <w:rPr>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9"/>
        <w:gridCol w:w="2736"/>
        <w:gridCol w:w="2190"/>
        <w:gridCol w:w="2364"/>
      </w:tblGrid>
      <w:tr w:rsidR="00292AE2" w:rsidRPr="00E23FE6" w14:paraId="01C4A80A" w14:textId="77777777" w:rsidTr="00524FEC">
        <w:trPr>
          <w:cantSplit/>
          <w:trHeight w:val="288"/>
        </w:trPr>
        <w:tc>
          <w:tcPr>
            <w:tcW w:w="10039"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524FEC">
        <w:trPr>
          <w:cantSplit/>
          <w:trHeight w:val="288"/>
        </w:trPr>
        <w:tc>
          <w:tcPr>
            <w:tcW w:w="5485" w:type="dxa"/>
            <w:gridSpan w:val="2"/>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329F8959">
                  <w:rPr>
                    <w:rFonts w:ascii="Times New Roman" w:hAnsi="Times New Roman" w:cs="Times New Roman"/>
                    <w:b w:val="0"/>
                    <w:bCs w:val="0"/>
                    <w:noProof w:val="0"/>
                    <w:color w:val="000000" w:themeColor="text1"/>
                    <w:sz w:val="24"/>
                    <w:szCs w:val="24"/>
                  </w:rPr>
                  <w:t>Click or tap here to enter text</w:t>
                </w:r>
                <w:r w:rsidRPr="329F8959">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524FEC">
        <w:trPr>
          <w:cantSplit/>
          <w:trHeight w:val="288"/>
        </w:trPr>
        <w:tc>
          <w:tcPr>
            <w:tcW w:w="5485" w:type="dxa"/>
            <w:gridSpan w:val="2"/>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524FEC">
        <w:trPr>
          <w:cantSplit/>
          <w:trHeight w:val="288"/>
        </w:trPr>
        <w:tc>
          <w:tcPr>
            <w:tcW w:w="548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55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292AE2" w:rsidRPr="00E23FE6" w14:paraId="39967E9D" w14:textId="77777777" w:rsidTr="00524FEC">
        <w:trPr>
          <w:cantSplit/>
          <w:trHeight w:val="288"/>
        </w:trPr>
        <w:tc>
          <w:tcPr>
            <w:tcW w:w="2750" w:type="dxa"/>
            <w:tcBorders>
              <w:top w:val="nil"/>
              <w:right w:val="nil"/>
            </w:tcBorders>
            <w:vAlign w:val="bottom"/>
          </w:tcPr>
          <w:p w14:paraId="6D69E28E" w14:textId="3D75DE28" w:rsidR="00292AE2" w:rsidRPr="00E23FE6" w:rsidRDefault="00EE5B30" w:rsidP="005E2CE5">
            <w:pPr>
              <w:tabs>
                <w:tab w:val="left" w:pos="1080"/>
              </w:tabs>
              <w:rPr>
                <w:color w:val="000000"/>
              </w:rPr>
            </w:pPr>
            <w:r>
              <w:rPr>
                <w:color w:val="000000"/>
              </w:rPr>
              <w:t>From:</w:t>
            </w:r>
            <w:r w:rsidR="00C40B28">
              <w:rPr>
                <w:color w:val="000000"/>
              </w:rPr>
              <w:t xml:space="preserve"> </w:t>
            </w:r>
            <w:sdt>
              <w:sdtPr>
                <w:rPr>
                  <w:color w:val="000000"/>
                </w:rPr>
                <w:alias w:val="Evaluation Period Begin Date"/>
                <w:tag w:val="Evaluation Period Begin Date"/>
                <w:id w:val="-1181661531"/>
                <w:lock w:val="sdtLocked"/>
                <w:placeholder>
                  <w:docPart w:val="964F6E8093A24DD9A6A178D5C24AC92F"/>
                </w:placeholder>
                <w:showingPlcHdr/>
                <w:date>
                  <w:dateFormat w:val="M/d/yyyy"/>
                  <w:lid w:val="en-US"/>
                  <w:storeMappedDataAs w:val="date"/>
                  <w:calendar w:val="gregorian"/>
                </w:date>
              </w:sdtPr>
              <w:sdtEndPr/>
              <w:sdtContent>
                <w:r w:rsidR="00C40B28" w:rsidRPr="0006708C">
                  <w:rPr>
                    <w:rStyle w:val="PlaceholderText"/>
                    <w:rFonts w:eastAsiaTheme="minorHAnsi"/>
                  </w:rPr>
                  <w:t>Click or tap to enter a date.</w:t>
                </w:r>
              </w:sdtContent>
            </w:sdt>
          </w:p>
        </w:tc>
        <w:tc>
          <w:tcPr>
            <w:tcW w:w="2736" w:type="dxa"/>
            <w:tcBorders>
              <w:top w:val="nil"/>
              <w:left w:val="nil"/>
            </w:tcBorders>
            <w:vAlign w:val="bottom"/>
          </w:tcPr>
          <w:p w14:paraId="1225641D" w14:textId="08F8FA5B" w:rsidR="00292AE2" w:rsidRPr="00E23FE6" w:rsidRDefault="00EE5B30"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To:</w:t>
            </w:r>
            <w:r w:rsidR="00C40B28">
              <w:rPr>
                <w:rFonts w:ascii="Times New Roman" w:hAnsi="Times New Roman" w:cs="Times New Roman"/>
                <w:b w:val="0"/>
                <w:bCs w:val="0"/>
                <w:color w:val="000000"/>
                <w:sz w:val="24"/>
                <w:szCs w:val="24"/>
              </w:rPr>
              <w:t xml:space="preserve">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F01F6AC8101843E182F37E30F2205631"/>
                </w:placeholder>
                <w:showingPlcHdr/>
                <w:date>
                  <w:dateFormat w:val="M/d/yyyy"/>
                  <w:lid w:val="en-US"/>
                  <w:storeMappedDataAs w:val="date"/>
                  <w:calendar w:val="gregorian"/>
                </w:date>
              </w:sdtPr>
              <w:sdtEndPr/>
              <w:sdtContent>
                <w:r w:rsidR="00C40B28"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2190" w:type="dxa"/>
            <w:tcBorders>
              <w:bottom w:val="nil"/>
              <w:right w:val="nil"/>
            </w:tcBorders>
            <w:vAlign w:val="bottom"/>
          </w:tcPr>
          <w:p w14:paraId="3F7E7032" w14:textId="77777777" w:rsidR="00292AE2" w:rsidRPr="00E23FE6" w:rsidRDefault="00292AE2" w:rsidP="005E2CE5">
            <w:pPr>
              <w:rPr>
                <w:color w:val="000000"/>
              </w:rPr>
            </w:pPr>
          </w:p>
        </w:tc>
        <w:tc>
          <w:tcPr>
            <w:tcW w:w="2364" w:type="dxa"/>
            <w:tcBorders>
              <w:left w:val="nil"/>
              <w:bottom w:val="nil"/>
              <w:right w:val="nil"/>
            </w:tcBorders>
            <w:vAlign w:val="bottom"/>
          </w:tcPr>
          <w:p w14:paraId="70A308D3" w14:textId="77777777" w:rsidR="00292AE2" w:rsidRPr="00E23FE6" w:rsidRDefault="00292AE2"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92AE2" w:rsidRPr="00C76753" w14:paraId="7D75E976" w14:textId="77777777" w:rsidTr="00524FEC">
        <w:tc>
          <w:tcPr>
            <w:tcW w:w="1007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524FEC">
        <w:tc>
          <w:tcPr>
            <w:tcW w:w="1007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E4C18C4" w14:textId="77777777" w:rsidR="00292AE2" w:rsidRPr="00C76753" w:rsidRDefault="00292AE2" w:rsidP="00292AE2">
      <w:pPr>
        <w:rPr>
          <w:bCs/>
          <w:color w:val="000000"/>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761"/>
      </w:tblGrid>
      <w:tr w:rsidR="00F866A6" w:rsidRPr="00F866A6" w14:paraId="7E592108" w14:textId="77777777" w:rsidTr="00524FEC">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761"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524FEC">
        <w:trPr>
          <w:trHeight w:val="1178"/>
        </w:trPr>
        <w:tc>
          <w:tcPr>
            <w:tcW w:w="2278" w:type="dxa"/>
            <w:vAlign w:val="center"/>
          </w:tcPr>
          <w:p w14:paraId="1015C523" w14:textId="0383CD0A" w:rsidR="00F866A6" w:rsidRPr="00F866A6" w:rsidRDefault="00F866A6" w:rsidP="00524FEC">
            <w:pPr>
              <w:rPr>
                <w:b/>
                <w:bCs/>
                <w:color w:val="000000"/>
              </w:rPr>
            </w:pPr>
            <w:r w:rsidRPr="00F866A6">
              <w:rPr>
                <w:b/>
                <w:bCs/>
                <w:color w:val="000000"/>
              </w:rPr>
              <w:t>Needs Improv</w:t>
            </w:r>
            <w:r w:rsidR="00524FEC">
              <w:rPr>
                <w:b/>
                <w:bCs/>
                <w:color w:val="000000"/>
              </w:rPr>
              <w:t>e</w:t>
            </w:r>
            <w:r w:rsidRPr="00F866A6">
              <w:rPr>
                <w:b/>
                <w:bCs/>
                <w:color w:val="000000"/>
              </w:rPr>
              <w:t>ment</w:t>
            </w:r>
          </w:p>
        </w:tc>
        <w:tc>
          <w:tcPr>
            <w:tcW w:w="7761"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524FEC">
        <w:tc>
          <w:tcPr>
            <w:tcW w:w="2278" w:type="dxa"/>
            <w:vAlign w:val="center"/>
          </w:tcPr>
          <w:p w14:paraId="7B46A664" w14:textId="2EB32677" w:rsidR="00F866A6" w:rsidRPr="00524FEC" w:rsidRDefault="00F866A6" w:rsidP="00524FEC">
            <w:pPr>
              <w:rPr>
                <w:b/>
                <w:color w:val="000000"/>
              </w:rPr>
            </w:pPr>
            <w:r w:rsidRPr="00F866A6">
              <w:rPr>
                <w:b/>
                <w:color w:val="000000"/>
              </w:rPr>
              <w:t>Meets Expectations</w:t>
            </w:r>
          </w:p>
        </w:tc>
        <w:tc>
          <w:tcPr>
            <w:tcW w:w="7761"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524FEC">
        <w:trPr>
          <w:trHeight w:val="1448"/>
        </w:trPr>
        <w:tc>
          <w:tcPr>
            <w:tcW w:w="2278" w:type="dxa"/>
            <w:vAlign w:val="center"/>
          </w:tcPr>
          <w:p w14:paraId="7EFBF76C" w14:textId="13DB6470" w:rsidR="00F866A6" w:rsidRPr="00F866A6" w:rsidRDefault="00F866A6" w:rsidP="00524FEC">
            <w:pPr>
              <w:rPr>
                <w:color w:val="000000"/>
              </w:rPr>
            </w:pPr>
            <w:r w:rsidRPr="00F866A6">
              <w:rPr>
                <w:b/>
                <w:bCs/>
                <w:noProof/>
                <w:color w:val="000000"/>
              </w:rPr>
              <w:t>Exceeds Expectations</w:t>
            </w:r>
          </w:p>
        </w:tc>
        <w:tc>
          <w:tcPr>
            <w:tcW w:w="7761"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10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5" w:type="dxa"/>
          <w:bottom w:w="115" w:type="dxa"/>
        </w:tblCellMar>
        <w:tblLook w:val="0000" w:firstRow="0" w:lastRow="0" w:firstColumn="0" w:lastColumn="0" w:noHBand="0" w:noVBand="0"/>
      </w:tblPr>
      <w:tblGrid>
        <w:gridCol w:w="2113"/>
        <w:gridCol w:w="3908"/>
        <w:gridCol w:w="1383"/>
        <w:gridCol w:w="1316"/>
        <w:gridCol w:w="1316"/>
      </w:tblGrid>
      <w:tr w:rsidR="00524FEC" w:rsidRPr="00541363" w14:paraId="0941720E" w14:textId="77777777" w:rsidTr="00541363">
        <w:trPr>
          <w:trHeight w:val="390"/>
        </w:trPr>
        <w:tc>
          <w:tcPr>
            <w:tcW w:w="0" w:type="auto"/>
            <w:tcBorders>
              <w:bottom w:val="single" w:sz="6" w:space="0" w:color="000000" w:themeColor="text1"/>
            </w:tcBorders>
            <w:shd w:val="clear" w:color="auto" w:fill="C00000"/>
            <w:vAlign w:val="center"/>
          </w:tcPr>
          <w:p w14:paraId="4E3C57D1" w14:textId="1FDFE020" w:rsidR="000055AB" w:rsidRPr="00541363" w:rsidRDefault="00A902A4" w:rsidP="00541363">
            <w:pPr>
              <w:pStyle w:val="Default"/>
              <w:keepNext/>
              <w:keepLines/>
              <w:rPr>
                <w:rFonts w:eastAsiaTheme="minorEastAsia"/>
                <w:b/>
                <w:bCs/>
                <w:caps/>
                <w:color w:val="FFFFFF" w:themeColor="background1"/>
                <w:sz w:val="20"/>
                <w:szCs w:val="20"/>
              </w:rPr>
            </w:pPr>
            <w:r w:rsidRPr="00541363">
              <w:rPr>
                <w:b/>
                <w:bCs/>
                <w:color w:val="FFFFFF" w:themeColor="background1"/>
                <w:sz w:val="20"/>
                <w:szCs w:val="20"/>
              </w:rPr>
              <w:lastRenderedPageBreak/>
              <w:t xml:space="preserve">I. </w:t>
            </w:r>
            <w:r w:rsidR="000055AB" w:rsidRPr="00541363">
              <w:rPr>
                <w:b/>
                <w:bCs/>
                <w:color w:val="FFFFFF" w:themeColor="background1"/>
                <w:sz w:val="20"/>
                <w:szCs w:val="20"/>
              </w:rPr>
              <w:t xml:space="preserve">Professional Qualities </w:t>
            </w:r>
            <w:r w:rsidR="000055AB" w:rsidRPr="00541363">
              <w:rPr>
                <w:sz w:val="20"/>
                <w:szCs w:val="20"/>
              </w:rPr>
              <w:fldChar w:fldCharType="begin">
                <w:ffData>
                  <w:name w:val=""/>
                  <w:enabled/>
                  <w:calcOnExit w:val="0"/>
                  <w:textInput/>
                </w:ffData>
              </w:fldChar>
            </w:r>
            <w:r w:rsidR="000055AB" w:rsidRPr="00541363">
              <w:rPr>
                <w:sz w:val="20"/>
                <w:szCs w:val="20"/>
              </w:rPr>
              <w:instrText xml:space="preserve"> FORMTEXT </w:instrText>
            </w:r>
            <w:r w:rsidR="00BC650F">
              <w:rPr>
                <w:sz w:val="20"/>
                <w:szCs w:val="20"/>
              </w:rPr>
            </w:r>
            <w:r w:rsidR="00BC650F">
              <w:rPr>
                <w:sz w:val="20"/>
                <w:szCs w:val="20"/>
              </w:rPr>
              <w:fldChar w:fldCharType="separate"/>
            </w:r>
            <w:r w:rsidR="000055AB" w:rsidRPr="00541363">
              <w:rPr>
                <w:sz w:val="20"/>
                <w:szCs w:val="20"/>
              </w:rPr>
              <w:fldChar w:fldCharType="end"/>
            </w:r>
          </w:p>
        </w:tc>
        <w:tc>
          <w:tcPr>
            <w:tcW w:w="3908" w:type="dxa"/>
            <w:tcBorders>
              <w:bottom w:val="single" w:sz="6" w:space="0" w:color="000000" w:themeColor="text1"/>
            </w:tcBorders>
            <w:shd w:val="clear" w:color="auto" w:fill="C00000"/>
            <w:vAlign w:val="center"/>
          </w:tcPr>
          <w:p w14:paraId="7C01D7B2" w14:textId="1154D2BF" w:rsidR="000055AB" w:rsidRPr="00541363" w:rsidRDefault="000055AB" w:rsidP="00541363">
            <w:pPr>
              <w:pStyle w:val="Default"/>
              <w:keepNext/>
              <w:keepLines/>
              <w:rPr>
                <w:b/>
                <w:bCs/>
                <w:caps/>
                <w:color w:val="FFFFFF" w:themeColor="background1"/>
                <w:sz w:val="20"/>
                <w:szCs w:val="20"/>
              </w:rPr>
            </w:pPr>
            <w:r w:rsidRPr="00541363">
              <w:rPr>
                <w:b/>
                <w:bCs/>
                <w:color w:val="FFFFFF" w:themeColor="background1"/>
                <w:sz w:val="20"/>
                <w:szCs w:val="20"/>
              </w:rPr>
              <w:t>Narrative</w:t>
            </w:r>
            <w:r w:rsidR="009A0BED" w:rsidRPr="00541363">
              <w:rPr>
                <w:b/>
                <w:bCs/>
                <w:color w:val="FFFFFF" w:themeColor="background1"/>
                <w:sz w:val="20"/>
                <w:szCs w:val="20"/>
              </w:rPr>
              <w:t xml:space="preserve"> </w:t>
            </w:r>
            <w:r w:rsidRPr="00541363">
              <w:rPr>
                <w:b/>
                <w:bCs/>
                <w:color w:val="FFFFFF" w:themeColor="background1"/>
                <w:sz w:val="20"/>
                <w:szCs w:val="20"/>
              </w:rPr>
              <w:t>Assessment</w:t>
            </w:r>
          </w:p>
        </w:tc>
        <w:tc>
          <w:tcPr>
            <w:tcW w:w="1383" w:type="dxa"/>
            <w:shd w:val="clear" w:color="auto" w:fill="C00000"/>
            <w:vAlign w:val="center"/>
          </w:tcPr>
          <w:p w14:paraId="6DBCC1A5" w14:textId="11971502" w:rsidR="000055AB" w:rsidRPr="00541363" w:rsidRDefault="000055AB" w:rsidP="00541363">
            <w:pPr>
              <w:pStyle w:val="Default"/>
              <w:keepNext/>
              <w:keepLines/>
              <w:jc w:val="center"/>
              <w:rPr>
                <w:b/>
                <w:caps/>
                <w:color w:val="FFFFFF" w:themeColor="background1"/>
                <w:sz w:val="20"/>
                <w:szCs w:val="20"/>
              </w:rPr>
            </w:pPr>
            <w:r w:rsidRPr="00541363">
              <w:rPr>
                <w:b/>
                <w:color w:val="FFFFFF" w:themeColor="background1"/>
                <w:sz w:val="20"/>
                <w:szCs w:val="20"/>
              </w:rPr>
              <w:t>Needs Improvement</w:t>
            </w:r>
          </w:p>
        </w:tc>
        <w:tc>
          <w:tcPr>
            <w:tcW w:w="1316" w:type="dxa"/>
            <w:shd w:val="clear" w:color="auto" w:fill="C00000"/>
            <w:vAlign w:val="center"/>
          </w:tcPr>
          <w:p w14:paraId="7D5DCC0D" w14:textId="6C0DB069" w:rsidR="000055AB" w:rsidRPr="00541363" w:rsidRDefault="000055AB" w:rsidP="00541363">
            <w:pPr>
              <w:pStyle w:val="Default"/>
              <w:keepNext/>
              <w:keepLines/>
              <w:jc w:val="center"/>
              <w:rPr>
                <w:b/>
                <w:caps/>
                <w:color w:val="FFFFFF" w:themeColor="background1"/>
                <w:sz w:val="20"/>
                <w:szCs w:val="20"/>
              </w:rPr>
            </w:pPr>
            <w:r w:rsidRPr="00541363">
              <w:rPr>
                <w:b/>
                <w:color w:val="FFFFFF" w:themeColor="background1"/>
                <w:sz w:val="20"/>
                <w:szCs w:val="20"/>
              </w:rPr>
              <w:t>Meets Expectations</w:t>
            </w:r>
          </w:p>
        </w:tc>
        <w:tc>
          <w:tcPr>
            <w:tcW w:w="1316" w:type="dxa"/>
            <w:shd w:val="clear" w:color="auto" w:fill="C00000"/>
            <w:vAlign w:val="center"/>
          </w:tcPr>
          <w:p w14:paraId="126A0B55" w14:textId="64359F4F" w:rsidR="000055AB" w:rsidRPr="00541363" w:rsidRDefault="000055AB" w:rsidP="00541363">
            <w:pPr>
              <w:pStyle w:val="Default"/>
              <w:keepNext/>
              <w:keepLines/>
              <w:jc w:val="center"/>
              <w:rPr>
                <w:b/>
                <w:caps/>
                <w:color w:val="FFFFFF" w:themeColor="background1"/>
                <w:sz w:val="20"/>
                <w:szCs w:val="20"/>
              </w:rPr>
            </w:pPr>
            <w:r w:rsidRPr="00541363">
              <w:rPr>
                <w:b/>
                <w:color w:val="FFFFFF" w:themeColor="background1"/>
                <w:sz w:val="20"/>
                <w:szCs w:val="20"/>
              </w:rPr>
              <w:t>Exceeds Expectations</w:t>
            </w:r>
          </w:p>
        </w:tc>
      </w:tr>
      <w:tr w:rsidR="00A902A4" w:rsidRPr="00541363" w14:paraId="582B8BB9" w14:textId="77777777" w:rsidTr="00541363">
        <w:trPr>
          <w:trHeight w:val="390"/>
        </w:trPr>
        <w:tc>
          <w:tcPr>
            <w:tcW w:w="0" w:type="auto"/>
            <w:tcBorders>
              <w:bottom w:val="single" w:sz="6" w:space="0" w:color="000000" w:themeColor="text1"/>
            </w:tcBorders>
            <w:vAlign w:val="center"/>
          </w:tcPr>
          <w:p w14:paraId="3D633E5B" w14:textId="30FED69B" w:rsidR="000055AB" w:rsidRPr="00541363" w:rsidRDefault="004635A1" w:rsidP="00541363">
            <w:pPr>
              <w:pStyle w:val="Default"/>
              <w:keepNext/>
              <w:keepLines/>
              <w:rPr>
                <w:b/>
                <w:bCs/>
                <w:caps/>
                <w:color w:val="FFFFFF" w:themeColor="background1"/>
                <w:sz w:val="20"/>
                <w:szCs w:val="20"/>
              </w:rPr>
            </w:pPr>
            <w:r w:rsidRPr="00541363">
              <w:rPr>
                <w:rStyle w:val="normaltextrun"/>
                <w:sz w:val="20"/>
                <w:szCs w:val="20"/>
                <w:shd w:val="clear" w:color="auto" w:fill="FFFFFF"/>
              </w:rPr>
              <w:t>Works with care and seldom makes mistakes.</w:t>
            </w:r>
            <w:r w:rsidRPr="00541363">
              <w:rPr>
                <w:rStyle w:val="eop"/>
                <w:sz w:val="20"/>
                <w:szCs w:val="20"/>
                <w:shd w:val="clear" w:color="auto" w:fill="FFFFFF"/>
              </w:rPr>
              <w:t> </w:t>
            </w:r>
          </w:p>
        </w:tc>
        <w:sdt>
          <w:sdtPr>
            <w:rPr>
              <w:caps/>
              <w:color w:val="FFFFFF" w:themeColor="background1"/>
              <w:sz w:val="20"/>
              <w:szCs w:val="20"/>
            </w:rPr>
            <w:id w:val="-143974564"/>
            <w:placeholder>
              <w:docPart w:val="06CC803CBA974605B0A6CEED733BF945"/>
            </w:placeholder>
            <w:showingPlcHdr/>
          </w:sdtPr>
          <w:sdtEndPr/>
          <w:sdtContent>
            <w:tc>
              <w:tcPr>
                <w:tcW w:w="3908" w:type="dxa"/>
                <w:tcBorders>
                  <w:bottom w:val="single" w:sz="6" w:space="0" w:color="000000"/>
                </w:tcBorders>
                <w:vAlign w:val="center"/>
              </w:tcPr>
              <w:p w14:paraId="235C0154" w14:textId="23DCFEDE" w:rsidR="000055AB" w:rsidRPr="00541363" w:rsidRDefault="000055AB" w:rsidP="00541363">
                <w:pPr>
                  <w:pStyle w:val="Default"/>
                  <w:keepNext/>
                  <w:keepLines/>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383" w:type="dxa"/>
                <w:tcBorders>
                  <w:bottom w:val="single" w:sz="6" w:space="0" w:color="000000"/>
                </w:tcBorders>
                <w:vAlign w:val="center"/>
              </w:tcPr>
              <w:p w14:paraId="1BABA5F2" w14:textId="2100F0BB" w:rsidR="000055AB" w:rsidRPr="00541363" w:rsidRDefault="000055AB" w:rsidP="00541363">
                <w:pPr>
                  <w:pStyle w:val="Default"/>
                  <w:keepNext/>
                  <w:keepLines/>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316" w:type="dxa"/>
                <w:tcBorders>
                  <w:bottom w:val="single" w:sz="6" w:space="0" w:color="000000"/>
                </w:tcBorders>
                <w:vAlign w:val="center"/>
              </w:tcPr>
              <w:p w14:paraId="2309F1C2" w14:textId="427E3E0F" w:rsidR="000055AB" w:rsidRPr="00541363" w:rsidRDefault="000055AB" w:rsidP="00541363">
                <w:pPr>
                  <w:pStyle w:val="Default"/>
                  <w:keepNext/>
                  <w:keepLines/>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316" w:type="dxa"/>
                <w:shd w:val="clear" w:color="auto" w:fill="auto"/>
                <w:vAlign w:val="center"/>
              </w:tcPr>
              <w:p w14:paraId="4F8C65D5" w14:textId="70D66181" w:rsidR="000055AB" w:rsidRPr="00541363" w:rsidRDefault="000055AB" w:rsidP="00541363">
                <w:pPr>
                  <w:pStyle w:val="Default"/>
                  <w:keepNext/>
                  <w:keepLines/>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E5BCE85"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3FD7E73B" w:rsidR="000055AB" w:rsidRPr="00541363" w:rsidRDefault="004635A1" w:rsidP="00541363">
            <w:pPr>
              <w:pStyle w:val="Default"/>
              <w:rPr>
                <w:b/>
                <w:bCs/>
                <w:caps/>
                <w:color w:val="FFFFFF" w:themeColor="background1"/>
                <w:sz w:val="20"/>
                <w:szCs w:val="20"/>
              </w:rPr>
            </w:pPr>
            <w:r w:rsidRPr="00541363">
              <w:rPr>
                <w:rStyle w:val="normaltextrun"/>
                <w:sz w:val="20"/>
                <w:szCs w:val="20"/>
                <w:shd w:val="clear" w:color="auto" w:fill="FFFFFF"/>
              </w:rPr>
              <w:t>Observes safety rules to avoid accidents.</w:t>
            </w:r>
          </w:p>
        </w:tc>
        <w:sdt>
          <w:sdtPr>
            <w:rPr>
              <w:caps/>
              <w:color w:val="FFFFFF" w:themeColor="background1"/>
              <w:sz w:val="20"/>
              <w:szCs w:val="20"/>
            </w:rPr>
            <w:id w:val="2124724860"/>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735A8A76" w14:textId="15D0CCDC"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5F7B7B80" w14:textId="6F842D72" w:rsidR="000055AB" w:rsidRPr="00541363" w:rsidRDefault="00524FEC"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316" w:type="dxa"/>
                <w:shd w:val="clear" w:color="auto" w:fill="auto"/>
                <w:vAlign w:val="center"/>
              </w:tcPr>
              <w:p w14:paraId="1F3DBBD6" w14:textId="6013A373"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6A67D39C"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2A8E1EC3" w:rsidR="000055AB" w:rsidRPr="00541363" w:rsidRDefault="004635A1" w:rsidP="00541363">
            <w:pPr>
              <w:pStyle w:val="Default"/>
              <w:rPr>
                <w:b/>
                <w:caps/>
                <w:color w:val="FFFFFF" w:themeColor="background1"/>
                <w:sz w:val="20"/>
                <w:szCs w:val="20"/>
              </w:rPr>
            </w:pPr>
            <w:r w:rsidRPr="00541363">
              <w:rPr>
                <w:rStyle w:val="normaltextrun"/>
                <w:sz w:val="20"/>
                <w:szCs w:val="20"/>
                <w:shd w:val="clear" w:color="auto" w:fill="FFFFFF"/>
              </w:rPr>
              <w:t>Follows correct procedures in food preparation and handling.</w:t>
            </w:r>
            <w:r w:rsidRPr="00541363">
              <w:rPr>
                <w:rStyle w:val="eop"/>
                <w:sz w:val="20"/>
                <w:szCs w:val="20"/>
                <w:shd w:val="clear" w:color="auto" w:fill="FFFFFF"/>
              </w:rPr>
              <w:t> </w:t>
            </w:r>
          </w:p>
        </w:tc>
        <w:sdt>
          <w:sdtPr>
            <w:rPr>
              <w:caps/>
              <w:color w:val="FFFFFF" w:themeColor="background1"/>
              <w:sz w:val="20"/>
              <w:szCs w:val="20"/>
            </w:rPr>
            <w:id w:val="599922873"/>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7EABEEE3" w14:textId="3C9EB15E"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316" w:type="dxa"/>
                <w:shd w:val="clear" w:color="auto" w:fill="auto"/>
                <w:vAlign w:val="center"/>
              </w:tcPr>
              <w:p w14:paraId="61BB52E4" w14:textId="13911CF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6198409C"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3021372A" w:rsidR="000055AB" w:rsidRPr="00541363" w:rsidRDefault="004635A1" w:rsidP="00541363">
            <w:pPr>
              <w:pStyle w:val="Default"/>
              <w:rPr>
                <w:b/>
                <w:bCs/>
                <w:caps/>
                <w:color w:val="FFFFFF" w:themeColor="background1"/>
                <w:sz w:val="20"/>
                <w:szCs w:val="20"/>
              </w:rPr>
            </w:pPr>
            <w:r w:rsidRPr="00541363">
              <w:rPr>
                <w:rStyle w:val="normaltextrun"/>
                <w:sz w:val="20"/>
                <w:szCs w:val="20"/>
                <w:shd w:val="clear" w:color="auto" w:fill="FFFFFF"/>
              </w:rPr>
              <w:t>Follows all cleaning routines diligently.</w:t>
            </w:r>
          </w:p>
        </w:tc>
        <w:sdt>
          <w:sdtPr>
            <w:rPr>
              <w:caps/>
              <w:color w:val="FFFFFF" w:themeColor="background1"/>
              <w:sz w:val="20"/>
              <w:szCs w:val="20"/>
            </w:rPr>
            <w:id w:val="-1075966215"/>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383D2CAB" w14:textId="41C19E58"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316" w:type="dxa"/>
                <w:shd w:val="clear" w:color="auto" w:fill="auto"/>
                <w:vAlign w:val="center"/>
              </w:tcPr>
              <w:p w14:paraId="5E724A46" w14:textId="05E24D4C"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55027FF2"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1FED7FD0" w:rsidR="000055AB" w:rsidRPr="00541363" w:rsidRDefault="004635A1" w:rsidP="00541363">
            <w:pPr>
              <w:pStyle w:val="Default"/>
              <w:rPr>
                <w:sz w:val="20"/>
                <w:szCs w:val="20"/>
              </w:rPr>
            </w:pPr>
            <w:r w:rsidRPr="00541363">
              <w:rPr>
                <w:rStyle w:val="normaltextrun"/>
                <w:sz w:val="20"/>
                <w:szCs w:val="20"/>
                <w:shd w:val="clear" w:color="auto" w:fill="FFFFFF"/>
              </w:rPr>
              <w:t>Is aware of the importance of correct personal habits in handling food.</w:t>
            </w:r>
            <w:r w:rsidRPr="00541363">
              <w:rPr>
                <w:rStyle w:val="eop"/>
                <w:sz w:val="20"/>
                <w:szCs w:val="20"/>
                <w:shd w:val="clear" w:color="auto" w:fill="FFFFFF"/>
              </w:rPr>
              <w:t> </w:t>
            </w:r>
          </w:p>
        </w:tc>
        <w:sdt>
          <w:sdtPr>
            <w:rPr>
              <w:caps/>
              <w:color w:val="FFFFFF" w:themeColor="background1"/>
              <w:sz w:val="20"/>
              <w:szCs w:val="20"/>
            </w:rPr>
            <w:id w:val="616561116"/>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3431AFE0" w14:textId="4506F0DB"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316" w:type="dxa"/>
                <w:shd w:val="clear" w:color="auto" w:fill="auto"/>
                <w:vAlign w:val="center"/>
              </w:tcPr>
              <w:p w14:paraId="18AA36BC" w14:textId="0EC6984A"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71A6DC0A" w14:textId="77777777" w:rsidTr="00541363">
        <w:trPr>
          <w:cantSplit/>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6A663842" w:rsidR="000055AB" w:rsidRPr="00541363" w:rsidRDefault="00F11CED" w:rsidP="00541363">
            <w:pPr>
              <w:pStyle w:val="Default"/>
              <w:rPr>
                <w:b/>
                <w:bCs/>
                <w:color w:val="FF0000"/>
                <w:sz w:val="20"/>
                <w:szCs w:val="20"/>
              </w:rPr>
            </w:pPr>
            <w:r w:rsidRPr="00541363">
              <w:rPr>
                <w:rStyle w:val="normaltextrun"/>
                <w:sz w:val="20"/>
                <w:szCs w:val="20"/>
                <w:shd w:val="clear" w:color="auto" w:fill="FFFFFF"/>
              </w:rPr>
              <w:t>Displays exceptional performance and attitude.</w:t>
            </w:r>
            <w:r w:rsidRPr="00541363">
              <w:rPr>
                <w:rStyle w:val="eop"/>
                <w:sz w:val="20"/>
                <w:szCs w:val="20"/>
                <w:shd w:val="clear" w:color="auto" w:fill="FFFFFF"/>
              </w:rPr>
              <w:t> </w:t>
            </w:r>
          </w:p>
        </w:tc>
        <w:sdt>
          <w:sdtPr>
            <w:rPr>
              <w:caps/>
              <w:color w:val="FFFFFF" w:themeColor="background1"/>
              <w:sz w:val="20"/>
              <w:szCs w:val="20"/>
            </w:rPr>
            <w:id w:val="-683660537"/>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21D0C0C7" w14:textId="228137B2"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316" w:type="dxa"/>
                <w:shd w:val="clear" w:color="auto" w:fill="auto"/>
                <w:vAlign w:val="center"/>
              </w:tcPr>
              <w:p w14:paraId="522BB40B" w14:textId="5A30BF27"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4A6EFDFF"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50B7F0FA" w:rsidR="000055AB" w:rsidRPr="00541363" w:rsidRDefault="00F11CED" w:rsidP="00541363">
            <w:pPr>
              <w:pStyle w:val="Default"/>
              <w:rPr>
                <w:b/>
                <w:caps/>
                <w:color w:val="FFFFFF" w:themeColor="background1"/>
                <w:sz w:val="20"/>
                <w:szCs w:val="20"/>
              </w:rPr>
            </w:pPr>
            <w:r w:rsidRPr="00541363">
              <w:rPr>
                <w:rStyle w:val="normaltextrun"/>
                <w:sz w:val="20"/>
                <w:szCs w:val="20"/>
                <w:shd w:val="clear" w:color="auto" w:fill="FFFFFF"/>
              </w:rPr>
              <w:t>Does everything possible to attend work and not abuse breaks. Limits personal calls and use of internet or social media not work-related.</w:t>
            </w:r>
            <w:r w:rsidRPr="00541363">
              <w:rPr>
                <w:rStyle w:val="eop"/>
                <w:sz w:val="20"/>
                <w:szCs w:val="20"/>
                <w:shd w:val="clear" w:color="auto" w:fill="FFFFFF"/>
              </w:rPr>
              <w:t> </w:t>
            </w:r>
          </w:p>
        </w:tc>
        <w:sdt>
          <w:sdtPr>
            <w:rPr>
              <w:caps/>
              <w:color w:val="FFFFFF" w:themeColor="background1"/>
              <w:sz w:val="20"/>
              <w:szCs w:val="20"/>
            </w:rPr>
            <w:id w:val="-869447199"/>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527BCDC0" w14:textId="5A135EB1"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316" w:type="dxa"/>
                <w:shd w:val="clear" w:color="auto" w:fill="auto"/>
                <w:vAlign w:val="center"/>
              </w:tcPr>
              <w:p w14:paraId="00EE20DA" w14:textId="36C1D6C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631F4738"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26AC4D1D" w:rsidR="000055AB" w:rsidRPr="00541363" w:rsidRDefault="00F11CED" w:rsidP="00541363">
            <w:pPr>
              <w:pStyle w:val="Default"/>
              <w:rPr>
                <w:b/>
                <w:bCs/>
                <w:caps/>
                <w:color w:val="FFFFFF" w:themeColor="background1"/>
                <w:sz w:val="20"/>
                <w:szCs w:val="20"/>
              </w:rPr>
            </w:pPr>
            <w:r w:rsidRPr="00541363">
              <w:rPr>
                <w:rStyle w:val="normaltextrun"/>
                <w:sz w:val="20"/>
                <w:szCs w:val="20"/>
                <w:shd w:val="clear" w:color="auto" w:fill="FFFFFF"/>
              </w:rPr>
              <w:t>Willing to contribute to the success and development of the institution.</w:t>
            </w:r>
            <w:r w:rsidRPr="00541363">
              <w:rPr>
                <w:rStyle w:val="eop"/>
                <w:sz w:val="20"/>
                <w:szCs w:val="20"/>
                <w:shd w:val="clear" w:color="auto" w:fill="FFFFFF"/>
              </w:rPr>
              <w:t> </w:t>
            </w:r>
          </w:p>
        </w:tc>
        <w:sdt>
          <w:sdtPr>
            <w:rPr>
              <w:caps/>
              <w:color w:val="FFFFFF" w:themeColor="background1"/>
              <w:sz w:val="20"/>
              <w:szCs w:val="20"/>
            </w:rPr>
            <w:id w:val="-1882695699"/>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33D56182" w14:textId="7B5FC089"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316" w:type="dxa"/>
                <w:shd w:val="clear" w:color="auto" w:fill="auto"/>
                <w:vAlign w:val="center"/>
              </w:tcPr>
              <w:p w14:paraId="38D87578" w14:textId="1BD0380C"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3241C3FD" w14:textId="77777777" w:rsidTr="00541363">
        <w:trPr>
          <w:trHeight w:val="390"/>
        </w:trPr>
        <w:tc>
          <w:tcPr>
            <w:tcW w:w="0" w:type="auto"/>
            <w:shd w:val="clear" w:color="auto" w:fill="auto"/>
            <w:vAlign w:val="center"/>
          </w:tcPr>
          <w:p w14:paraId="21CCF617" w14:textId="2B43751D" w:rsidR="000055AB" w:rsidRPr="00541363" w:rsidRDefault="00F11CED" w:rsidP="00541363">
            <w:pPr>
              <w:pStyle w:val="Default"/>
              <w:rPr>
                <w:b/>
                <w:bCs/>
                <w:caps/>
                <w:color w:val="FFFFFF" w:themeColor="background1"/>
                <w:sz w:val="20"/>
                <w:szCs w:val="20"/>
              </w:rPr>
            </w:pPr>
            <w:r w:rsidRPr="00541363">
              <w:rPr>
                <w:rStyle w:val="normaltextrun"/>
                <w:sz w:val="20"/>
                <w:szCs w:val="20"/>
                <w:bdr w:val="none" w:sz="0" w:space="0" w:color="auto" w:frame="1"/>
              </w:rPr>
              <w:t>Displays self-confidence via effective work with associates, subordinates, supervisors, and others.</w:t>
            </w:r>
          </w:p>
        </w:tc>
        <w:sdt>
          <w:sdtPr>
            <w:rPr>
              <w:caps/>
              <w:color w:val="FFFFFF" w:themeColor="background1"/>
              <w:sz w:val="20"/>
              <w:szCs w:val="20"/>
            </w:rPr>
            <w:id w:val="1394779767"/>
            <w:placeholder>
              <w:docPart w:val="06CC803CBA974605B0A6CEED733BF945"/>
            </w:placeholder>
            <w:showingPlcHdr/>
          </w:sdtPr>
          <w:sdtEndPr/>
          <w:sdtContent>
            <w:tc>
              <w:tcPr>
                <w:tcW w:w="3908" w:type="dxa"/>
                <w:shd w:val="clear" w:color="auto" w:fill="auto"/>
                <w:vAlign w:val="center"/>
              </w:tcPr>
              <w:p w14:paraId="4F0994C4" w14:textId="3ED3B327"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383" w:type="dxa"/>
                <w:shd w:val="clear" w:color="auto" w:fill="auto"/>
                <w:vAlign w:val="center"/>
              </w:tcPr>
              <w:p w14:paraId="3D9CF6D3" w14:textId="78561AE7"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316" w:type="dxa"/>
                <w:shd w:val="clear" w:color="auto" w:fill="auto"/>
                <w:vAlign w:val="center"/>
              </w:tcPr>
              <w:p w14:paraId="49B5CB67" w14:textId="57DD1961"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316" w:type="dxa"/>
                <w:shd w:val="clear" w:color="auto" w:fill="auto"/>
                <w:vAlign w:val="center"/>
              </w:tcPr>
              <w:p w14:paraId="5E490495" w14:textId="46A897A0"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2FC0A705" w14:textId="77777777" w:rsidTr="00541363">
        <w:trPr>
          <w:trHeight w:val="390"/>
        </w:trPr>
        <w:tc>
          <w:tcPr>
            <w:tcW w:w="0" w:type="auto"/>
            <w:shd w:val="clear" w:color="auto" w:fill="auto"/>
            <w:vAlign w:val="center"/>
          </w:tcPr>
          <w:p w14:paraId="1BE7B635" w14:textId="552B83F0" w:rsidR="00E6103E" w:rsidRPr="00541363" w:rsidRDefault="00F11CED" w:rsidP="00541363">
            <w:pPr>
              <w:pStyle w:val="Default"/>
              <w:rPr>
                <w:b/>
                <w:bCs/>
                <w:caps/>
                <w:color w:val="FFFFFF" w:themeColor="background1"/>
                <w:sz w:val="20"/>
                <w:szCs w:val="20"/>
              </w:rPr>
            </w:pPr>
            <w:r w:rsidRPr="00541363">
              <w:rPr>
                <w:rStyle w:val="normaltextrun"/>
                <w:sz w:val="20"/>
                <w:szCs w:val="20"/>
                <w:shd w:val="clear" w:color="auto" w:fill="FFFFFF"/>
              </w:rPr>
              <w:t>Accepts supervision and suggestions for improvement.</w:t>
            </w:r>
            <w:r w:rsidRPr="00541363">
              <w:rPr>
                <w:rStyle w:val="eop"/>
                <w:sz w:val="20"/>
                <w:szCs w:val="20"/>
                <w:shd w:val="clear" w:color="auto" w:fill="FFFFFF"/>
              </w:rPr>
              <w:t> </w:t>
            </w:r>
          </w:p>
        </w:tc>
        <w:sdt>
          <w:sdtPr>
            <w:rPr>
              <w:caps/>
              <w:color w:val="FFFFFF" w:themeColor="background1"/>
              <w:sz w:val="20"/>
              <w:szCs w:val="20"/>
            </w:rPr>
            <w:id w:val="711471583"/>
            <w:placeholder>
              <w:docPart w:val="9DA7DBA5E7D944A69BBCD065CBE140DE"/>
            </w:placeholder>
            <w:showingPlcHdr/>
          </w:sdtPr>
          <w:sdtEndPr/>
          <w:sdtContent>
            <w:tc>
              <w:tcPr>
                <w:tcW w:w="3908" w:type="dxa"/>
                <w:shd w:val="clear" w:color="auto" w:fill="auto"/>
                <w:vAlign w:val="center"/>
              </w:tcPr>
              <w:p w14:paraId="2345C581" w14:textId="253A3C22" w:rsidR="00E6103E"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460987420"/>
            <w14:checkbox>
              <w14:checked w14:val="0"/>
              <w14:checkedState w14:val="2612" w14:font="MS Gothic"/>
              <w14:uncheckedState w14:val="2610" w14:font="MS Gothic"/>
            </w14:checkbox>
          </w:sdtPr>
          <w:sdtEndPr/>
          <w:sdtContent>
            <w:tc>
              <w:tcPr>
                <w:tcW w:w="1383" w:type="dxa"/>
                <w:shd w:val="clear" w:color="auto" w:fill="auto"/>
                <w:vAlign w:val="center"/>
              </w:tcPr>
              <w:p w14:paraId="46B6ACD2" w14:textId="0E58EDBC" w:rsidR="00E6103E"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39052598"/>
            <w14:checkbox>
              <w14:checked w14:val="0"/>
              <w14:checkedState w14:val="2612" w14:font="MS Gothic"/>
              <w14:uncheckedState w14:val="2610" w14:font="MS Gothic"/>
            </w14:checkbox>
          </w:sdtPr>
          <w:sdtEndPr/>
          <w:sdtContent>
            <w:tc>
              <w:tcPr>
                <w:tcW w:w="1316" w:type="dxa"/>
                <w:shd w:val="clear" w:color="auto" w:fill="auto"/>
                <w:vAlign w:val="center"/>
              </w:tcPr>
              <w:p w14:paraId="6910CEA7" w14:textId="00634C2C" w:rsidR="00E6103E"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5057185"/>
            <w14:checkbox>
              <w14:checked w14:val="0"/>
              <w14:checkedState w14:val="2612" w14:font="MS Gothic"/>
              <w14:uncheckedState w14:val="2610" w14:font="MS Gothic"/>
            </w14:checkbox>
          </w:sdtPr>
          <w:sdtEndPr/>
          <w:sdtContent>
            <w:tc>
              <w:tcPr>
                <w:tcW w:w="1316" w:type="dxa"/>
                <w:shd w:val="clear" w:color="auto" w:fill="auto"/>
                <w:vAlign w:val="center"/>
              </w:tcPr>
              <w:p w14:paraId="44D4B8C1" w14:textId="3AD14B67" w:rsidR="00E6103E"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3D49C668" w14:textId="77777777" w:rsidTr="00541363">
        <w:trPr>
          <w:trHeight w:val="390"/>
        </w:trPr>
        <w:tc>
          <w:tcPr>
            <w:tcW w:w="0" w:type="auto"/>
            <w:shd w:val="clear" w:color="auto" w:fill="auto"/>
            <w:vAlign w:val="center"/>
          </w:tcPr>
          <w:p w14:paraId="3C28ABD3" w14:textId="1F2153A9" w:rsidR="0037279C" w:rsidRPr="00541363" w:rsidRDefault="00F11CED" w:rsidP="00541363">
            <w:pPr>
              <w:pStyle w:val="Default"/>
              <w:rPr>
                <w:b/>
                <w:bCs/>
                <w:caps/>
                <w:color w:val="FFFFFF" w:themeColor="background1"/>
                <w:sz w:val="20"/>
                <w:szCs w:val="20"/>
              </w:rPr>
            </w:pPr>
            <w:r w:rsidRPr="00541363">
              <w:rPr>
                <w:rStyle w:val="normaltextrun"/>
                <w:sz w:val="20"/>
                <w:szCs w:val="20"/>
                <w:shd w:val="clear" w:color="auto" w:fill="FFFFFF"/>
              </w:rPr>
              <w:t>Cooperates and collaborates with other departments of the college.</w:t>
            </w:r>
            <w:r w:rsidRPr="00541363">
              <w:rPr>
                <w:rStyle w:val="eop"/>
                <w:sz w:val="20"/>
                <w:szCs w:val="20"/>
                <w:shd w:val="clear" w:color="auto" w:fill="FFFFFF"/>
              </w:rPr>
              <w:t> </w:t>
            </w:r>
          </w:p>
        </w:tc>
        <w:sdt>
          <w:sdtPr>
            <w:rPr>
              <w:b/>
              <w:bCs/>
              <w:caps/>
              <w:color w:val="000000" w:themeColor="text1"/>
              <w:sz w:val="20"/>
              <w:szCs w:val="20"/>
            </w:rPr>
            <w:id w:val="1356011109"/>
            <w:placeholder>
              <w:docPart w:val="D0C2C2B2E5AE4C4FA94633C28387935E"/>
            </w:placeholder>
            <w:showingPlcHdr/>
          </w:sdtPr>
          <w:sdtEndPr/>
          <w:sdtContent>
            <w:tc>
              <w:tcPr>
                <w:tcW w:w="3908" w:type="dxa"/>
                <w:shd w:val="clear" w:color="auto" w:fill="auto"/>
                <w:vAlign w:val="center"/>
              </w:tcPr>
              <w:p w14:paraId="7F548402" w14:textId="3A99B463" w:rsidR="0037279C" w:rsidRPr="00541363" w:rsidRDefault="00541363" w:rsidP="00541363">
                <w:pPr>
                  <w:pStyle w:val="Default"/>
                  <w:rPr>
                    <w:b/>
                    <w:bCs/>
                    <w:caps/>
                    <w:color w:val="000000" w:themeColor="text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821313057"/>
            <w14:checkbox>
              <w14:checked w14:val="0"/>
              <w14:checkedState w14:val="2612" w14:font="MS Gothic"/>
              <w14:uncheckedState w14:val="2610" w14:font="MS Gothic"/>
            </w14:checkbox>
          </w:sdtPr>
          <w:sdtEndPr/>
          <w:sdtContent>
            <w:tc>
              <w:tcPr>
                <w:tcW w:w="1383" w:type="dxa"/>
                <w:shd w:val="clear" w:color="auto" w:fill="auto"/>
                <w:vAlign w:val="center"/>
              </w:tcPr>
              <w:p w14:paraId="68593011" w14:textId="1BB73F3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31099909"/>
            <w14:checkbox>
              <w14:checked w14:val="0"/>
              <w14:checkedState w14:val="2612" w14:font="MS Gothic"/>
              <w14:uncheckedState w14:val="2610" w14:font="MS Gothic"/>
            </w14:checkbox>
          </w:sdtPr>
          <w:sdtEndPr/>
          <w:sdtContent>
            <w:tc>
              <w:tcPr>
                <w:tcW w:w="1316" w:type="dxa"/>
                <w:shd w:val="clear" w:color="auto" w:fill="auto"/>
                <w:vAlign w:val="center"/>
              </w:tcPr>
              <w:p w14:paraId="4095F962" w14:textId="183195A4"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487976282"/>
            <w14:checkbox>
              <w14:checked w14:val="0"/>
              <w14:checkedState w14:val="2612" w14:font="MS Gothic"/>
              <w14:uncheckedState w14:val="2610" w14:font="MS Gothic"/>
            </w14:checkbox>
          </w:sdtPr>
          <w:sdtEndPr/>
          <w:sdtContent>
            <w:tc>
              <w:tcPr>
                <w:tcW w:w="1316" w:type="dxa"/>
                <w:shd w:val="clear" w:color="auto" w:fill="auto"/>
                <w:vAlign w:val="center"/>
              </w:tcPr>
              <w:p w14:paraId="548CEC15" w14:textId="22447B66" w:rsidR="0037279C" w:rsidRPr="00541363" w:rsidRDefault="00321E5E" w:rsidP="00541363">
                <w:pPr>
                  <w:pStyle w:val="Default"/>
                  <w:jc w:val="center"/>
                  <w:rPr>
                    <w:bCs/>
                    <w:caps/>
                    <w:color w:val="auto"/>
                    <w:sz w:val="20"/>
                    <w:szCs w:val="20"/>
                  </w:rPr>
                </w:pPr>
                <w:r>
                  <w:rPr>
                    <w:rFonts w:ascii="MS Gothic" w:eastAsia="MS Gothic" w:hAnsi="MS Gothic" w:hint="eastAsia"/>
                    <w:bCs/>
                    <w:caps/>
                    <w:color w:val="auto"/>
                    <w:sz w:val="20"/>
                    <w:szCs w:val="20"/>
                  </w:rPr>
                  <w:t>☐</w:t>
                </w:r>
              </w:p>
            </w:tc>
          </w:sdtContent>
        </w:sdt>
      </w:tr>
      <w:tr w:rsidR="00A902A4" w:rsidRPr="00541363" w14:paraId="2F386F6F" w14:textId="77777777" w:rsidTr="00541363">
        <w:trPr>
          <w:trHeight w:val="390"/>
        </w:trPr>
        <w:tc>
          <w:tcPr>
            <w:tcW w:w="0" w:type="auto"/>
            <w:shd w:val="clear" w:color="auto" w:fill="auto"/>
            <w:vAlign w:val="center"/>
          </w:tcPr>
          <w:p w14:paraId="0142CF05" w14:textId="342DB57D" w:rsidR="0037279C" w:rsidRPr="00541363" w:rsidRDefault="00F11CED" w:rsidP="00541363">
            <w:pPr>
              <w:pStyle w:val="Default"/>
              <w:rPr>
                <w:b/>
                <w:caps/>
                <w:color w:val="FFFFFF" w:themeColor="background1"/>
                <w:sz w:val="20"/>
                <w:szCs w:val="20"/>
              </w:rPr>
            </w:pPr>
            <w:r w:rsidRPr="00541363">
              <w:rPr>
                <w:rStyle w:val="normaltextrun"/>
                <w:sz w:val="20"/>
                <w:szCs w:val="20"/>
                <w:bdr w:val="none" w:sz="0" w:space="0" w:color="auto" w:frame="1"/>
              </w:rPr>
              <w:lastRenderedPageBreak/>
              <w:t>Demonstrates teamwork and collaborates with co-workers.</w:t>
            </w:r>
          </w:p>
        </w:tc>
        <w:sdt>
          <w:sdtPr>
            <w:rPr>
              <w:caps/>
              <w:color w:val="FFFFFF" w:themeColor="background1"/>
              <w:sz w:val="20"/>
              <w:szCs w:val="20"/>
            </w:rPr>
            <w:id w:val="1087047723"/>
            <w:placeholder>
              <w:docPart w:val="B5C134EEBDB249E4871222C9DF777F1E"/>
            </w:placeholder>
            <w:showingPlcHdr/>
          </w:sdtPr>
          <w:sdtEndPr/>
          <w:sdtContent>
            <w:tc>
              <w:tcPr>
                <w:tcW w:w="3908" w:type="dxa"/>
                <w:shd w:val="clear" w:color="auto" w:fill="auto"/>
                <w:vAlign w:val="center"/>
              </w:tcPr>
              <w:p w14:paraId="7B0C95BB" w14:textId="4C2389D7"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849601853"/>
            <w14:checkbox>
              <w14:checked w14:val="0"/>
              <w14:checkedState w14:val="2612" w14:font="MS Gothic"/>
              <w14:uncheckedState w14:val="2610" w14:font="MS Gothic"/>
            </w14:checkbox>
          </w:sdtPr>
          <w:sdtEndPr/>
          <w:sdtContent>
            <w:tc>
              <w:tcPr>
                <w:tcW w:w="1383" w:type="dxa"/>
                <w:shd w:val="clear" w:color="auto" w:fill="auto"/>
                <w:vAlign w:val="center"/>
              </w:tcPr>
              <w:p w14:paraId="2CD91980" w14:textId="5A23714E"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729372388"/>
            <w14:checkbox>
              <w14:checked w14:val="0"/>
              <w14:checkedState w14:val="2612" w14:font="MS Gothic"/>
              <w14:uncheckedState w14:val="2610" w14:font="MS Gothic"/>
            </w14:checkbox>
          </w:sdtPr>
          <w:sdtEndPr/>
          <w:sdtContent>
            <w:tc>
              <w:tcPr>
                <w:tcW w:w="1316" w:type="dxa"/>
                <w:shd w:val="clear" w:color="auto" w:fill="auto"/>
                <w:vAlign w:val="center"/>
              </w:tcPr>
              <w:p w14:paraId="1FB41E8A" w14:textId="581D6801"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94303206"/>
            <w14:checkbox>
              <w14:checked w14:val="0"/>
              <w14:checkedState w14:val="2612" w14:font="MS Gothic"/>
              <w14:uncheckedState w14:val="2610" w14:font="MS Gothic"/>
            </w14:checkbox>
          </w:sdtPr>
          <w:sdtEndPr/>
          <w:sdtContent>
            <w:tc>
              <w:tcPr>
                <w:tcW w:w="1316" w:type="dxa"/>
                <w:shd w:val="clear" w:color="auto" w:fill="auto"/>
                <w:vAlign w:val="center"/>
              </w:tcPr>
              <w:p w14:paraId="5C046235" w14:textId="3F9F0B0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780AB23" w14:textId="77777777" w:rsidTr="00541363">
        <w:trPr>
          <w:trHeight w:val="390"/>
        </w:trPr>
        <w:tc>
          <w:tcPr>
            <w:tcW w:w="0" w:type="auto"/>
            <w:shd w:val="clear" w:color="auto" w:fill="auto"/>
            <w:vAlign w:val="center"/>
          </w:tcPr>
          <w:p w14:paraId="47B5446F" w14:textId="7C2CA1BE" w:rsidR="0037279C" w:rsidRPr="00541363" w:rsidRDefault="002E4FD0" w:rsidP="00541363">
            <w:pPr>
              <w:pStyle w:val="Default"/>
              <w:rPr>
                <w:sz w:val="20"/>
                <w:szCs w:val="20"/>
              </w:rPr>
            </w:pPr>
            <w:r w:rsidRPr="00541363">
              <w:rPr>
                <w:rStyle w:val="normaltextrun"/>
                <w:sz w:val="20"/>
                <w:szCs w:val="20"/>
                <w:shd w:val="clear" w:color="auto" w:fill="FFFFFF"/>
              </w:rPr>
              <w:t>Begins work promptly (may attach Kronos report) on arrival and displays time management by completing assigned tasks on time.</w:t>
            </w:r>
            <w:r w:rsidRPr="00541363">
              <w:rPr>
                <w:rStyle w:val="normaltextrun"/>
                <w:b/>
                <w:bCs/>
                <w:sz w:val="20"/>
                <w:szCs w:val="20"/>
                <w:shd w:val="clear" w:color="auto" w:fill="FFFFFF"/>
              </w:rPr>
              <w:t> </w:t>
            </w:r>
          </w:p>
        </w:tc>
        <w:sdt>
          <w:sdtPr>
            <w:rPr>
              <w:caps/>
              <w:color w:val="FFFFFF" w:themeColor="background1"/>
              <w:sz w:val="20"/>
              <w:szCs w:val="20"/>
            </w:rPr>
            <w:id w:val="-1975363619"/>
            <w:placeholder>
              <w:docPart w:val="5C82E104E4A745B78AD1FA77902CB3EA"/>
            </w:placeholder>
            <w:showingPlcHdr/>
          </w:sdtPr>
          <w:sdtEndPr/>
          <w:sdtContent>
            <w:tc>
              <w:tcPr>
                <w:tcW w:w="3908" w:type="dxa"/>
                <w:shd w:val="clear" w:color="auto" w:fill="auto"/>
                <w:vAlign w:val="center"/>
              </w:tcPr>
              <w:p w14:paraId="100F2813" w14:textId="7EFC884D"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851844871"/>
            <w14:checkbox>
              <w14:checked w14:val="0"/>
              <w14:checkedState w14:val="2612" w14:font="MS Gothic"/>
              <w14:uncheckedState w14:val="2610" w14:font="MS Gothic"/>
            </w14:checkbox>
          </w:sdtPr>
          <w:sdtEndPr/>
          <w:sdtContent>
            <w:tc>
              <w:tcPr>
                <w:tcW w:w="1383" w:type="dxa"/>
                <w:shd w:val="clear" w:color="auto" w:fill="auto"/>
                <w:vAlign w:val="center"/>
              </w:tcPr>
              <w:p w14:paraId="30811AE6" w14:textId="5322DF0F"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712654765"/>
            <w14:checkbox>
              <w14:checked w14:val="0"/>
              <w14:checkedState w14:val="2612" w14:font="MS Gothic"/>
              <w14:uncheckedState w14:val="2610" w14:font="MS Gothic"/>
            </w14:checkbox>
          </w:sdtPr>
          <w:sdtEndPr/>
          <w:sdtContent>
            <w:tc>
              <w:tcPr>
                <w:tcW w:w="1316" w:type="dxa"/>
                <w:shd w:val="clear" w:color="auto" w:fill="auto"/>
                <w:vAlign w:val="center"/>
              </w:tcPr>
              <w:p w14:paraId="63F1B3A8" w14:textId="47F4CBCD"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761732874"/>
            <w14:checkbox>
              <w14:checked w14:val="0"/>
              <w14:checkedState w14:val="2612" w14:font="MS Gothic"/>
              <w14:uncheckedState w14:val="2610" w14:font="MS Gothic"/>
            </w14:checkbox>
          </w:sdtPr>
          <w:sdtEndPr/>
          <w:sdtContent>
            <w:tc>
              <w:tcPr>
                <w:tcW w:w="1316" w:type="dxa"/>
                <w:shd w:val="clear" w:color="auto" w:fill="auto"/>
                <w:vAlign w:val="center"/>
              </w:tcPr>
              <w:p w14:paraId="4A862685" w14:textId="0DE71E55"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35D5B458" w14:textId="77777777" w:rsidTr="00541363">
        <w:trPr>
          <w:trHeight w:val="390"/>
        </w:trPr>
        <w:tc>
          <w:tcPr>
            <w:tcW w:w="0" w:type="auto"/>
            <w:shd w:val="clear" w:color="auto" w:fill="auto"/>
            <w:vAlign w:val="center"/>
          </w:tcPr>
          <w:p w14:paraId="11EF34B3" w14:textId="7DD48BF8" w:rsidR="0037279C" w:rsidRPr="00541363" w:rsidRDefault="002E4FD0" w:rsidP="00541363">
            <w:pPr>
              <w:pStyle w:val="Default"/>
              <w:rPr>
                <w:b/>
                <w:caps/>
                <w:color w:val="FFFFFF" w:themeColor="background1"/>
                <w:sz w:val="20"/>
                <w:szCs w:val="20"/>
              </w:rPr>
            </w:pPr>
            <w:r w:rsidRPr="00541363">
              <w:rPr>
                <w:rStyle w:val="normaltextrun"/>
                <w:sz w:val="20"/>
                <w:szCs w:val="20"/>
                <w:shd w:val="clear" w:color="auto" w:fill="FFFFFF"/>
              </w:rPr>
              <w:t>Employee advocate - does not allow personal bias or feelings to interfere with other colleagues.</w:t>
            </w:r>
          </w:p>
        </w:tc>
        <w:sdt>
          <w:sdtPr>
            <w:rPr>
              <w:caps/>
              <w:color w:val="FFFFFF" w:themeColor="background1"/>
              <w:sz w:val="20"/>
              <w:szCs w:val="20"/>
            </w:rPr>
            <w:id w:val="1160660754"/>
            <w:placeholder>
              <w:docPart w:val="8AF93976AB1341F3B7AFB06545FE5945"/>
            </w:placeholder>
            <w:showingPlcHdr/>
          </w:sdtPr>
          <w:sdtEndPr/>
          <w:sdtContent>
            <w:tc>
              <w:tcPr>
                <w:tcW w:w="3908" w:type="dxa"/>
                <w:shd w:val="clear" w:color="auto" w:fill="auto"/>
                <w:vAlign w:val="center"/>
              </w:tcPr>
              <w:p w14:paraId="20C580E9" w14:textId="7232A4BB"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507604626"/>
            <w14:checkbox>
              <w14:checked w14:val="0"/>
              <w14:checkedState w14:val="2612" w14:font="MS Gothic"/>
              <w14:uncheckedState w14:val="2610" w14:font="MS Gothic"/>
            </w14:checkbox>
          </w:sdtPr>
          <w:sdtEndPr/>
          <w:sdtContent>
            <w:tc>
              <w:tcPr>
                <w:tcW w:w="1383" w:type="dxa"/>
                <w:shd w:val="clear" w:color="auto" w:fill="auto"/>
                <w:vAlign w:val="center"/>
              </w:tcPr>
              <w:p w14:paraId="53EF21DE" w14:textId="4242A49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85485091"/>
            <w14:checkbox>
              <w14:checked w14:val="0"/>
              <w14:checkedState w14:val="2612" w14:font="MS Gothic"/>
              <w14:uncheckedState w14:val="2610" w14:font="MS Gothic"/>
            </w14:checkbox>
          </w:sdtPr>
          <w:sdtEndPr/>
          <w:sdtContent>
            <w:tc>
              <w:tcPr>
                <w:tcW w:w="1316" w:type="dxa"/>
                <w:shd w:val="clear" w:color="auto" w:fill="auto"/>
                <w:vAlign w:val="center"/>
              </w:tcPr>
              <w:p w14:paraId="17F31678" w14:textId="5430BFA5"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43473559"/>
            <w14:checkbox>
              <w14:checked w14:val="0"/>
              <w14:checkedState w14:val="2612" w14:font="MS Gothic"/>
              <w14:uncheckedState w14:val="2610" w14:font="MS Gothic"/>
            </w14:checkbox>
          </w:sdtPr>
          <w:sdtEndPr/>
          <w:sdtContent>
            <w:tc>
              <w:tcPr>
                <w:tcW w:w="1316" w:type="dxa"/>
                <w:shd w:val="clear" w:color="auto" w:fill="auto"/>
                <w:vAlign w:val="center"/>
              </w:tcPr>
              <w:p w14:paraId="63B1C4BF" w14:textId="5BB57D0C"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246D8A60" w14:textId="77777777" w:rsidTr="00541363">
        <w:trPr>
          <w:trHeight w:val="390"/>
        </w:trPr>
        <w:tc>
          <w:tcPr>
            <w:tcW w:w="0" w:type="auto"/>
            <w:shd w:val="clear" w:color="auto" w:fill="auto"/>
            <w:vAlign w:val="center"/>
          </w:tcPr>
          <w:p w14:paraId="42456D7C" w14:textId="7AFC41A9" w:rsidR="0037279C" w:rsidRPr="00541363" w:rsidRDefault="002E4FD0" w:rsidP="00541363">
            <w:pPr>
              <w:pStyle w:val="Default"/>
              <w:rPr>
                <w:b/>
                <w:bCs/>
                <w:color w:val="FFFFFF" w:themeColor="background1"/>
                <w:sz w:val="20"/>
                <w:szCs w:val="20"/>
              </w:rPr>
            </w:pPr>
            <w:r w:rsidRPr="00541363">
              <w:rPr>
                <w:rStyle w:val="normaltextrun"/>
                <w:sz w:val="20"/>
                <w:szCs w:val="20"/>
                <w:shd w:val="clear" w:color="auto" w:fill="FFFFFF"/>
              </w:rPr>
              <w:t>Displays professional appearance and hygiene in clothing, uniform, and grooming.</w:t>
            </w:r>
            <w:r w:rsidRPr="00541363">
              <w:rPr>
                <w:rStyle w:val="normaltextrun"/>
                <w:b/>
                <w:bCs/>
                <w:sz w:val="20"/>
                <w:szCs w:val="20"/>
                <w:shd w:val="clear" w:color="auto" w:fill="FFFFFF"/>
              </w:rPr>
              <w:t> </w:t>
            </w:r>
          </w:p>
        </w:tc>
        <w:sdt>
          <w:sdtPr>
            <w:rPr>
              <w:b/>
              <w:bCs/>
              <w:color w:val="FF0000"/>
              <w:sz w:val="20"/>
              <w:szCs w:val="20"/>
            </w:rPr>
            <w:id w:val="-982461732"/>
            <w:placeholder>
              <w:docPart w:val="4FE797C04D2341C09C04CAB04A2ADEF5"/>
            </w:placeholder>
            <w:showingPlcHdr/>
          </w:sdtPr>
          <w:sdtEndPr/>
          <w:sdtContent>
            <w:tc>
              <w:tcPr>
                <w:tcW w:w="3908" w:type="dxa"/>
                <w:shd w:val="clear" w:color="auto" w:fill="auto"/>
                <w:vAlign w:val="center"/>
              </w:tcPr>
              <w:p w14:paraId="7C860D0D" w14:textId="545FB8D8" w:rsidR="0037279C" w:rsidRPr="00541363" w:rsidRDefault="00541363" w:rsidP="00541363">
                <w:pPr>
                  <w:pStyle w:val="Default"/>
                  <w:rPr>
                    <w:b/>
                    <w:bCs/>
                    <w:color w:val="FF0000"/>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835195636"/>
            <w14:checkbox>
              <w14:checked w14:val="0"/>
              <w14:checkedState w14:val="2612" w14:font="MS Gothic"/>
              <w14:uncheckedState w14:val="2610" w14:font="MS Gothic"/>
            </w14:checkbox>
          </w:sdtPr>
          <w:sdtEndPr/>
          <w:sdtContent>
            <w:tc>
              <w:tcPr>
                <w:tcW w:w="1383" w:type="dxa"/>
                <w:shd w:val="clear" w:color="auto" w:fill="auto"/>
                <w:vAlign w:val="center"/>
              </w:tcPr>
              <w:p w14:paraId="3DAFB837" w14:textId="2B1FE24A"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925302684"/>
            <w14:checkbox>
              <w14:checked w14:val="0"/>
              <w14:checkedState w14:val="2612" w14:font="MS Gothic"/>
              <w14:uncheckedState w14:val="2610" w14:font="MS Gothic"/>
            </w14:checkbox>
          </w:sdtPr>
          <w:sdtEndPr/>
          <w:sdtContent>
            <w:tc>
              <w:tcPr>
                <w:tcW w:w="1316" w:type="dxa"/>
                <w:shd w:val="clear" w:color="auto" w:fill="auto"/>
                <w:vAlign w:val="center"/>
              </w:tcPr>
              <w:p w14:paraId="193ADFA3" w14:textId="3BD0A324"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772001242"/>
            <w14:checkbox>
              <w14:checked w14:val="0"/>
              <w14:checkedState w14:val="2612" w14:font="MS Gothic"/>
              <w14:uncheckedState w14:val="2610" w14:font="MS Gothic"/>
            </w14:checkbox>
          </w:sdtPr>
          <w:sdtEndPr/>
          <w:sdtContent>
            <w:tc>
              <w:tcPr>
                <w:tcW w:w="1316" w:type="dxa"/>
                <w:shd w:val="clear" w:color="auto" w:fill="auto"/>
                <w:vAlign w:val="center"/>
              </w:tcPr>
              <w:p w14:paraId="02A238E6" w14:textId="6203B1A4"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A152AB4" w14:textId="77777777" w:rsidTr="00541363">
        <w:trPr>
          <w:trHeight w:val="390"/>
        </w:trPr>
        <w:tc>
          <w:tcPr>
            <w:tcW w:w="0" w:type="auto"/>
            <w:shd w:val="clear" w:color="auto" w:fill="auto"/>
            <w:vAlign w:val="center"/>
          </w:tcPr>
          <w:p w14:paraId="08BAA9F0" w14:textId="0C6597FB" w:rsidR="0037279C" w:rsidRPr="00541363" w:rsidRDefault="002E4FD0" w:rsidP="00541363">
            <w:pPr>
              <w:pStyle w:val="Default"/>
              <w:rPr>
                <w:sz w:val="20"/>
                <w:szCs w:val="20"/>
              </w:rPr>
            </w:pPr>
            <w:r w:rsidRPr="00541363">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860435500"/>
            <w:placeholder>
              <w:docPart w:val="AFF023996C1742B5AC5931E6B5D5AA39"/>
            </w:placeholder>
            <w:showingPlcHdr/>
          </w:sdtPr>
          <w:sdtEndPr/>
          <w:sdtContent>
            <w:tc>
              <w:tcPr>
                <w:tcW w:w="3908" w:type="dxa"/>
                <w:shd w:val="clear" w:color="auto" w:fill="auto"/>
                <w:vAlign w:val="center"/>
              </w:tcPr>
              <w:p w14:paraId="7C16216B" w14:textId="714D06F2" w:rsidR="0037279C" w:rsidRPr="00541363" w:rsidRDefault="00541363" w:rsidP="00541363">
                <w:pPr>
                  <w:pStyle w:val="Default"/>
                  <w:rPr>
                    <w:b/>
                    <w:bCs/>
                    <w:caps/>
                    <w:color w:val="000000" w:themeColor="text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980991395"/>
            <w14:checkbox>
              <w14:checked w14:val="0"/>
              <w14:checkedState w14:val="2612" w14:font="MS Gothic"/>
              <w14:uncheckedState w14:val="2610" w14:font="MS Gothic"/>
            </w14:checkbox>
          </w:sdtPr>
          <w:sdtEndPr/>
          <w:sdtContent>
            <w:tc>
              <w:tcPr>
                <w:tcW w:w="1383" w:type="dxa"/>
                <w:shd w:val="clear" w:color="auto" w:fill="auto"/>
                <w:vAlign w:val="center"/>
              </w:tcPr>
              <w:p w14:paraId="780CFFC7" w14:textId="2374CDB3"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38494560"/>
            <w14:checkbox>
              <w14:checked w14:val="0"/>
              <w14:checkedState w14:val="2612" w14:font="MS Gothic"/>
              <w14:uncheckedState w14:val="2610" w14:font="MS Gothic"/>
            </w14:checkbox>
          </w:sdtPr>
          <w:sdtEndPr/>
          <w:sdtContent>
            <w:tc>
              <w:tcPr>
                <w:tcW w:w="1316" w:type="dxa"/>
                <w:shd w:val="clear" w:color="auto" w:fill="auto"/>
                <w:vAlign w:val="center"/>
              </w:tcPr>
              <w:p w14:paraId="25BD6384" w14:textId="5B5C0C90"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45201992"/>
            <w14:checkbox>
              <w14:checked w14:val="0"/>
              <w14:checkedState w14:val="2612" w14:font="MS Gothic"/>
              <w14:uncheckedState w14:val="2610" w14:font="MS Gothic"/>
            </w14:checkbox>
          </w:sdtPr>
          <w:sdtEndPr/>
          <w:sdtContent>
            <w:tc>
              <w:tcPr>
                <w:tcW w:w="1316" w:type="dxa"/>
                <w:shd w:val="clear" w:color="auto" w:fill="auto"/>
                <w:vAlign w:val="center"/>
              </w:tcPr>
              <w:p w14:paraId="6D9F79EB" w14:textId="748D3BC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AB16D7F" w14:textId="77777777" w:rsidTr="00541363">
        <w:trPr>
          <w:trHeight w:val="390"/>
        </w:trPr>
        <w:tc>
          <w:tcPr>
            <w:tcW w:w="0" w:type="auto"/>
            <w:shd w:val="clear" w:color="auto" w:fill="auto"/>
            <w:vAlign w:val="center"/>
          </w:tcPr>
          <w:p w14:paraId="26FA529F" w14:textId="1608D9CF" w:rsidR="0037279C" w:rsidRPr="00541363" w:rsidRDefault="002E4FD0" w:rsidP="00541363">
            <w:pPr>
              <w:pStyle w:val="Default"/>
              <w:rPr>
                <w:sz w:val="20"/>
                <w:szCs w:val="20"/>
                <w:highlight w:val="green"/>
              </w:rPr>
            </w:pPr>
            <w:r w:rsidRPr="00541363">
              <w:rPr>
                <w:rStyle w:val="normaltextrun"/>
                <w:sz w:val="20"/>
                <w:szCs w:val="20"/>
                <w:shd w:val="clear" w:color="auto" w:fill="FFFFFF"/>
              </w:rPr>
              <w:t>Possesses strong interpersonal skills - tactfulness, compassion, and respect for others.</w:t>
            </w:r>
          </w:p>
        </w:tc>
        <w:tc>
          <w:tcPr>
            <w:tcW w:w="3908" w:type="dxa"/>
            <w:shd w:val="clear" w:color="auto" w:fill="auto"/>
            <w:vAlign w:val="center"/>
          </w:tcPr>
          <w:p w14:paraId="6C406CC5" w14:textId="51530558" w:rsidR="0037279C" w:rsidRPr="00541363" w:rsidRDefault="15CD3705" w:rsidP="00541363">
            <w:pPr>
              <w:pStyle w:val="Default"/>
              <w:rPr>
                <w:bCs/>
                <w:iCs/>
                <w:color w:val="000000" w:themeColor="text1"/>
                <w:sz w:val="20"/>
                <w:szCs w:val="20"/>
              </w:rPr>
            </w:pPr>
            <w:r w:rsidRPr="00541363">
              <w:rPr>
                <w:rFonts w:eastAsia="Roboto"/>
                <w:b/>
                <w:bCs/>
                <w:i/>
                <w:iCs/>
                <w:color w:val="666666"/>
                <w:sz w:val="20"/>
                <w:szCs w:val="20"/>
              </w:rPr>
              <w:t xml:space="preserve"> </w:t>
            </w:r>
            <w:sdt>
              <w:sdtPr>
                <w:rPr>
                  <w:rFonts w:eastAsia="Roboto"/>
                  <w:b/>
                  <w:bCs/>
                  <w:i/>
                  <w:iCs/>
                  <w:color w:val="666666"/>
                  <w:sz w:val="20"/>
                  <w:szCs w:val="20"/>
                </w:rPr>
                <w:id w:val="-478456667"/>
                <w:placeholder>
                  <w:docPart w:val="B7614C23EC4D476895C1DF897D73C7A1"/>
                </w:placeholder>
                <w:showingPlcHdr/>
              </w:sdtPr>
              <w:sdtEndPr/>
              <w:sdtContent>
                <w:r w:rsidR="00541363" w:rsidRPr="00541363">
                  <w:rPr>
                    <w:rStyle w:val="PlaceholderText"/>
                    <w:rFonts w:eastAsiaTheme="minorHAnsi"/>
                    <w:sz w:val="20"/>
                    <w:szCs w:val="20"/>
                  </w:rPr>
                  <w:t>Click or tap here to enter text.</w:t>
                </w:r>
              </w:sdtContent>
            </w:sdt>
          </w:p>
        </w:tc>
        <w:sdt>
          <w:sdtPr>
            <w:rPr>
              <w:bCs/>
              <w:caps/>
              <w:color w:val="auto"/>
              <w:sz w:val="20"/>
              <w:szCs w:val="20"/>
            </w:rPr>
            <w:id w:val="1032452994"/>
            <w14:checkbox>
              <w14:checked w14:val="0"/>
              <w14:checkedState w14:val="2612" w14:font="MS Gothic"/>
              <w14:uncheckedState w14:val="2610" w14:font="MS Gothic"/>
            </w14:checkbox>
          </w:sdtPr>
          <w:sdtEndPr/>
          <w:sdtContent>
            <w:tc>
              <w:tcPr>
                <w:tcW w:w="1383" w:type="dxa"/>
                <w:shd w:val="clear" w:color="auto" w:fill="auto"/>
                <w:vAlign w:val="center"/>
              </w:tcPr>
              <w:p w14:paraId="7E99C34D" w14:textId="04DE16FF"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53118702"/>
            <w14:checkbox>
              <w14:checked w14:val="0"/>
              <w14:checkedState w14:val="2612" w14:font="MS Gothic"/>
              <w14:uncheckedState w14:val="2610" w14:font="MS Gothic"/>
            </w14:checkbox>
          </w:sdtPr>
          <w:sdtEndPr/>
          <w:sdtContent>
            <w:tc>
              <w:tcPr>
                <w:tcW w:w="1316" w:type="dxa"/>
                <w:shd w:val="clear" w:color="auto" w:fill="auto"/>
                <w:vAlign w:val="center"/>
              </w:tcPr>
              <w:p w14:paraId="6BE6619F" w14:textId="3D853095"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1122131"/>
            <w14:checkbox>
              <w14:checked w14:val="0"/>
              <w14:checkedState w14:val="2612" w14:font="MS Gothic"/>
              <w14:uncheckedState w14:val="2610" w14:font="MS Gothic"/>
            </w14:checkbox>
          </w:sdtPr>
          <w:sdtEndPr/>
          <w:sdtContent>
            <w:tc>
              <w:tcPr>
                <w:tcW w:w="1316" w:type="dxa"/>
                <w:shd w:val="clear" w:color="auto" w:fill="auto"/>
                <w:vAlign w:val="center"/>
              </w:tcPr>
              <w:p w14:paraId="003C0C53" w14:textId="4439C5B3"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28F61F0" w14:textId="77777777" w:rsidTr="00541363">
        <w:trPr>
          <w:trHeight w:val="390"/>
        </w:trPr>
        <w:tc>
          <w:tcPr>
            <w:tcW w:w="0" w:type="auto"/>
            <w:shd w:val="clear" w:color="auto" w:fill="auto"/>
            <w:vAlign w:val="center"/>
          </w:tcPr>
          <w:p w14:paraId="70A4E10C" w14:textId="5BCFC5C3" w:rsidR="0037279C" w:rsidRPr="00541363" w:rsidRDefault="002E4FD0" w:rsidP="00541363">
            <w:pPr>
              <w:pStyle w:val="Default"/>
              <w:rPr>
                <w:sz w:val="20"/>
                <w:szCs w:val="20"/>
              </w:rPr>
            </w:pPr>
            <w:r w:rsidRPr="00541363">
              <w:rPr>
                <w:rStyle w:val="normaltextrun"/>
                <w:sz w:val="20"/>
                <w:szCs w:val="20"/>
                <w:bdr w:val="none" w:sz="0" w:space="0" w:color="auto" w:frame="1"/>
              </w:rPr>
              <w:t>Is flexible when conditions warrant.</w:t>
            </w:r>
          </w:p>
        </w:tc>
        <w:sdt>
          <w:sdtPr>
            <w:rPr>
              <w:caps/>
              <w:color w:val="000000" w:themeColor="text1"/>
              <w:sz w:val="20"/>
              <w:szCs w:val="20"/>
            </w:rPr>
            <w:id w:val="-2015302727"/>
            <w:placeholder>
              <w:docPart w:val="C70FAFE92E634D1E98D24999BDAAFD4A"/>
            </w:placeholder>
            <w:showingPlcHdr/>
          </w:sdtPr>
          <w:sdtEndPr/>
          <w:sdtContent>
            <w:tc>
              <w:tcPr>
                <w:tcW w:w="3908" w:type="dxa"/>
                <w:shd w:val="clear" w:color="auto" w:fill="auto"/>
                <w:vAlign w:val="center"/>
              </w:tcPr>
              <w:p w14:paraId="005A7316" w14:textId="4A79984E" w:rsidR="0037279C" w:rsidRPr="00541363" w:rsidRDefault="00541363" w:rsidP="00541363">
                <w:pPr>
                  <w:pStyle w:val="Default"/>
                  <w:rPr>
                    <w:caps/>
                    <w:color w:val="000000" w:themeColor="text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52280922"/>
            <w14:checkbox>
              <w14:checked w14:val="0"/>
              <w14:checkedState w14:val="2612" w14:font="MS Gothic"/>
              <w14:uncheckedState w14:val="2610" w14:font="MS Gothic"/>
            </w14:checkbox>
          </w:sdtPr>
          <w:sdtEndPr/>
          <w:sdtContent>
            <w:tc>
              <w:tcPr>
                <w:tcW w:w="1383" w:type="dxa"/>
                <w:shd w:val="clear" w:color="auto" w:fill="auto"/>
                <w:vAlign w:val="center"/>
              </w:tcPr>
              <w:p w14:paraId="28FDD1DC" w14:textId="7A6DB35D"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474061659"/>
            <w14:checkbox>
              <w14:checked w14:val="0"/>
              <w14:checkedState w14:val="2612" w14:font="MS Gothic"/>
              <w14:uncheckedState w14:val="2610" w14:font="MS Gothic"/>
            </w14:checkbox>
          </w:sdtPr>
          <w:sdtEndPr/>
          <w:sdtContent>
            <w:tc>
              <w:tcPr>
                <w:tcW w:w="1316" w:type="dxa"/>
                <w:shd w:val="clear" w:color="auto" w:fill="auto"/>
                <w:vAlign w:val="center"/>
              </w:tcPr>
              <w:p w14:paraId="2C68A79C" w14:textId="0EA5EE0C"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798452342"/>
            <w14:checkbox>
              <w14:checked w14:val="0"/>
              <w14:checkedState w14:val="2612" w14:font="MS Gothic"/>
              <w14:uncheckedState w14:val="2610" w14:font="MS Gothic"/>
            </w14:checkbox>
          </w:sdtPr>
          <w:sdtEndPr/>
          <w:sdtContent>
            <w:tc>
              <w:tcPr>
                <w:tcW w:w="1316" w:type="dxa"/>
                <w:shd w:val="clear" w:color="auto" w:fill="auto"/>
                <w:vAlign w:val="center"/>
              </w:tcPr>
              <w:p w14:paraId="45F2E6DC" w14:textId="67F9D05E"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05C5D0B9" w14:textId="77777777" w:rsidTr="00541363">
        <w:trPr>
          <w:trHeight w:val="390"/>
        </w:trPr>
        <w:tc>
          <w:tcPr>
            <w:tcW w:w="0" w:type="auto"/>
            <w:shd w:val="clear" w:color="auto" w:fill="auto"/>
            <w:vAlign w:val="center"/>
          </w:tcPr>
          <w:p w14:paraId="1177C801" w14:textId="600D7F6A" w:rsidR="0037279C" w:rsidRPr="00541363" w:rsidRDefault="002E4FD0" w:rsidP="00541363">
            <w:pPr>
              <w:pStyle w:val="Default"/>
              <w:rPr>
                <w:sz w:val="20"/>
                <w:szCs w:val="20"/>
              </w:rPr>
            </w:pPr>
            <w:r w:rsidRPr="00541363">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603690958"/>
            <w:placeholder>
              <w:docPart w:val="8AAB323B197C42E48A263CFCCA19784D"/>
            </w:placeholder>
            <w:showingPlcHdr/>
          </w:sdtPr>
          <w:sdtEndPr/>
          <w:sdtContent>
            <w:tc>
              <w:tcPr>
                <w:tcW w:w="3908" w:type="dxa"/>
                <w:shd w:val="clear" w:color="auto" w:fill="auto"/>
                <w:vAlign w:val="center"/>
              </w:tcPr>
              <w:p w14:paraId="3B408B48" w14:textId="03E6DDBC" w:rsidR="0037279C" w:rsidRPr="00541363" w:rsidRDefault="00541363" w:rsidP="00541363">
                <w:pPr>
                  <w:pStyle w:val="Default"/>
                  <w:rPr>
                    <w:b/>
                    <w:bCs/>
                    <w:caps/>
                    <w:color w:val="000000" w:themeColor="text1"/>
                    <w:sz w:val="20"/>
                    <w:szCs w:val="20"/>
                    <w:highlight w:val="yellow"/>
                  </w:rPr>
                </w:pPr>
                <w:r w:rsidRPr="00541363">
                  <w:rPr>
                    <w:rStyle w:val="PlaceholderText"/>
                    <w:rFonts w:eastAsiaTheme="minorHAnsi"/>
                    <w:sz w:val="20"/>
                    <w:szCs w:val="20"/>
                  </w:rPr>
                  <w:t>Click or tap here to enter text.</w:t>
                </w:r>
              </w:p>
            </w:tc>
          </w:sdtContent>
        </w:sdt>
        <w:sdt>
          <w:sdtPr>
            <w:rPr>
              <w:bCs/>
              <w:caps/>
              <w:color w:val="auto"/>
              <w:sz w:val="20"/>
              <w:szCs w:val="20"/>
            </w:rPr>
            <w:id w:val="2144082824"/>
            <w14:checkbox>
              <w14:checked w14:val="0"/>
              <w14:checkedState w14:val="2612" w14:font="MS Gothic"/>
              <w14:uncheckedState w14:val="2610" w14:font="MS Gothic"/>
            </w14:checkbox>
          </w:sdtPr>
          <w:sdtEndPr/>
          <w:sdtContent>
            <w:tc>
              <w:tcPr>
                <w:tcW w:w="1383" w:type="dxa"/>
                <w:shd w:val="clear" w:color="auto" w:fill="auto"/>
                <w:vAlign w:val="center"/>
              </w:tcPr>
              <w:p w14:paraId="362C167C" w14:textId="365EB113"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3233038"/>
            <w14:checkbox>
              <w14:checked w14:val="0"/>
              <w14:checkedState w14:val="2612" w14:font="MS Gothic"/>
              <w14:uncheckedState w14:val="2610" w14:font="MS Gothic"/>
            </w14:checkbox>
          </w:sdtPr>
          <w:sdtEndPr/>
          <w:sdtContent>
            <w:tc>
              <w:tcPr>
                <w:tcW w:w="1316" w:type="dxa"/>
                <w:shd w:val="clear" w:color="auto" w:fill="auto"/>
                <w:vAlign w:val="center"/>
              </w:tcPr>
              <w:p w14:paraId="546757E8" w14:textId="446338B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555906379"/>
            <w14:checkbox>
              <w14:checked w14:val="0"/>
              <w14:checkedState w14:val="2612" w14:font="MS Gothic"/>
              <w14:uncheckedState w14:val="2610" w14:font="MS Gothic"/>
            </w14:checkbox>
          </w:sdtPr>
          <w:sdtEndPr/>
          <w:sdtContent>
            <w:tc>
              <w:tcPr>
                <w:tcW w:w="1316" w:type="dxa"/>
                <w:shd w:val="clear" w:color="auto" w:fill="auto"/>
                <w:vAlign w:val="center"/>
              </w:tcPr>
              <w:p w14:paraId="1BA4365A" w14:textId="1493DB6A"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713EE2BF" w14:textId="77777777" w:rsidTr="00541363">
        <w:trPr>
          <w:trHeight w:val="390"/>
        </w:trPr>
        <w:tc>
          <w:tcPr>
            <w:tcW w:w="0" w:type="auto"/>
            <w:shd w:val="clear" w:color="auto" w:fill="auto"/>
            <w:vAlign w:val="center"/>
          </w:tcPr>
          <w:p w14:paraId="5F08A700" w14:textId="79BA30D2" w:rsidR="0037279C" w:rsidRPr="00541363" w:rsidRDefault="0037279C" w:rsidP="00541363">
            <w:pPr>
              <w:rPr>
                <w:sz w:val="20"/>
                <w:szCs w:val="20"/>
              </w:rPr>
            </w:pPr>
            <w:r w:rsidRPr="00541363">
              <w:rPr>
                <w:rFonts w:eastAsiaTheme="minorEastAsia"/>
                <w:sz w:val="20"/>
                <w:szCs w:val="20"/>
              </w:rPr>
              <w:t>Other</w:t>
            </w:r>
            <w:r w:rsidRPr="00541363">
              <w:rPr>
                <w:b/>
                <w:bCs/>
                <w:caps/>
                <w:color w:val="FFFFFF" w:themeColor="background1"/>
                <w:sz w:val="20"/>
                <w:szCs w:val="20"/>
              </w:rPr>
              <w:t xml:space="preserve"> </w:t>
            </w:r>
            <w:r w:rsidRPr="00541363">
              <w:rPr>
                <w:sz w:val="20"/>
                <w:szCs w:val="20"/>
              </w:rPr>
              <w:t>(special projects, initiatives, etc.)</w:t>
            </w:r>
          </w:p>
        </w:tc>
        <w:sdt>
          <w:sdtPr>
            <w:rPr>
              <w:caps/>
              <w:color w:val="FFFFFF" w:themeColor="background1"/>
              <w:sz w:val="20"/>
              <w:szCs w:val="20"/>
            </w:rPr>
            <w:id w:val="-659464295"/>
            <w:placeholder>
              <w:docPart w:val="A9CA11A8DE68452F9BF243F0BEF470AE"/>
            </w:placeholder>
            <w:showingPlcHdr/>
          </w:sdtPr>
          <w:sdtEndPr/>
          <w:sdtContent>
            <w:tc>
              <w:tcPr>
                <w:tcW w:w="3908" w:type="dxa"/>
                <w:shd w:val="clear" w:color="auto" w:fill="auto"/>
                <w:vAlign w:val="center"/>
              </w:tcPr>
              <w:p w14:paraId="69FB98D8" w14:textId="62308AD9"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950780179"/>
            <w14:checkbox>
              <w14:checked w14:val="0"/>
              <w14:checkedState w14:val="2612" w14:font="MS Gothic"/>
              <w14:uncheckedState w14:val="2610" w14:font="MS Gothic"/>
            </w14:checkbox>
          </w:sdtPr>
          <w:sdtEndPr/>
          <w:sdtContent>
            <w:tc>
              <w:tcPr>
                <w:tcW w:w="1383" w:type="dxa"/>
                <w:shd w:val="clear" w:color="auto" w:fill="auto"/>
                <w:vAlign w:val="center"/>
              </w:tcPr>
              <w:p w14:paraId="74237B3F" w14:textId="33B7428B"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359118902"/>
            <w14:checkbox>
              <w14:checked w14:val="0"/>
              <w14:checkedState w14:val="2612" w14:font="MS Gothic"/>
              <w14:uncheckedState w14:val="2610" w14:font="MS Gothic"/>
            </w14:checkbox>
          </w:sdtPr>
          <w:sdtEndPr/>
          <w:sdtContent>
            <w:tc>
              <w:tcPr>
                <w:tcW w:w="1316" w:type="dxa"/>
                <w:shd w:val="clear" w:color="auto" w:fill="auto"/>
                <w:vAlign w:val="center"/>
              </w:tcPr>
              <w:p w14:paraId="103C057E" w14:textId="33D608BA"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250395084"/>
            <w14:checkbox>
              <w14:checked w14:val="0"/>
              <w14:checkedState w14:val="2612" w14:font="MS Gothic"/>
              <w14:uncheckedState w14:val="2610" w14:font="MS Gothic"/>
            </w14:checkbox>
          </w:sdtPr>
          <w:sdtEndPr/>
          <w:sdtContent>
            <w:tc>
              <w:tcPr>
                <w:tcW w:w="1316" w:type="dxa"/>
                <w:shd w:val="clear" w:color="auto" w:fill="auto"/>
                <w:vAlign w:val="center"/>
              </w:tcPr>
              <w:p w14:paraId="69AB71F0" w14:textId="4585FDB0"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524FEC" w:rsidRPr="00541363" w14:paraId="64197435" w14:textId="77777777"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41F0CFE9" w:rsidR="0037279C" w:rsidRPr="00541363" w:rsidRDefault="00541363" w:rsidP="00541363">
            <w:pPr>
              <w:pStyle w:val="Default"/>
              <w:keepLines/>
              <w:rPr>
                <w:rFonts w:eastAsiaTheme="minorEastAsia"/>
                <w:b/>
                <w:bCs/>
                <w:color w:val="FFFFFF" w:themeColor="background1"/>
                <w:sz w:val="20"/>
                <w:szCs w:val="20"/>
              </w:rPr>
            </w:pPr>
            <w:r w:rsidRPr="00541363">
              <w:rPr>
                <w:b/>
                <w:bCs/>
                <w:color w:val="FFFFFF" w:themeColor="background1"/>
                <w:sz w:val="20"/>
                <w:szCs w:val="20"/>
              </w:rPr>
              <w:t xml:space="preserve">II. </w:t>
            </w:r>
            <w:r w:rsidR="0037279C" w:rsidRPr="00541363">
              <w:rPr>
                <w:b/>
                <w:bCs/>
                <w:color w:val="FFFFFF" w:themeColor="background1"/>
                <w:sz w:val="20"/>
                <w:szCs w:val="20"/>
              </w:rPr>
              <w:t>Localized</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541363" w:rsidRDefault="0037279C" w:rsidP="00541363">
            <w:pPr>
              <w:pStyle w:val="Default"/>
              <w:keepNext/>
              <w:keepLines/>
              <w:rPr>
                <w:bCs/>
                <w:sz w:val="20"/>
                <w:szCs w:val="20"/>
              </w:rPr>
            </w:pPr>
            <w:r w:rsidRPr="00541363">
              <w:rPr>
                <w:b/>
                <w:bCs/>
                <w:color w:val="FFFFFF" w:themeColor="background1"/>
                <w:sz w:val="20"/>
                <w:szCs w:val="20"/>
              </w:rPr>
              <w:t>Narrative Assessment</w:t>
            </w:r>
          </w:p>
        </w:tc>
        <w:tc>
          <w:tcPr>
            <w:tcW w:w="13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541363" w:rsidRDefault="0037279C" w:rsidP="00541363">
            <w:pPr>
              <w:pStyle w:val="Default"/>
              <w:keepLines/>
              <w:jc w:val="center"/>
              <w:rPr>
                <w:bCs/>
                <w:sz w:val="20"/>
                <w:szCs w:val="20"/>
              </w:rPr>
            </w:pPr>
            <w:r w:rsidRPr="00541363">
              <w:rPr>
                <w:b/>
                <w:color w:val="FFFFFF" w:themeColor="background1"/>
                <w:sz w:val="20"/>
                <w:szCs w:val="20"/>
              </w:rPr>
              <w:t>Needs Improvement</w:t>
            </w:r>
          </w:p>
        </w:tc>
        <w:tc>
          <w:tcPr>
            <w:tcW w:w="1316" w:type="dxa"/>
            <w:shd w:val="clear" w:color="auto" w:fill="C00000"/>
            <w:vAlign w:val="center"/>
          </w:tcPr>
          <w:p w14:paraId="4B0344C9" w14:textId="6AC50FEA" w:rsidR="0037279C" w:rsidRPr="00541363" w:rsidRDefault="0037279C" w:rsidP="00541363">
            <w:pPr>
              <w:pStyle w:val="Default"/>
              <w:keepLines/>
              <w:jc w:val="center"/>
              <w:rPr>
                <w:bCs/>
                <w:color w:val="FFFFFF" w:themeColor="background1"/>
                <w:sz w:val="20"/>
                <w:szCs w:val="20"/>
              </w:rPr>
            </w:pPr>
            <w:r w:rsidRPr="00541363">
              <w:rPr>
                <w:b/>
                <w:color w:val="FFFFFF" w:themeColor="background1"/>
                <w:sz w:val="20"/>
                <w:szCs w:val="20"/>
              </w:rPr>
              <w:t>Meets Expectations</w:t>
            </w:r>
          </w:p>
        </w:tc>
        <w:tc>
          <w:tcPr>
            <w:tcW w:w="13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541363" w:rsidRDefault="0037279C" w:rsidP="00541363">
            <w:pPr>
              <w:pStyle w:val="Default"/>
              <w:keepLines/>
              <w:jc w:val="center"/>
              <w:rPr>
                <w:bCs/>
                <w:color w:val="FFFFFF" w:themeColor="background1"/>
                <w:sz w:val="20"/>
                <w:szCs w:val="20"/>
              </w:rPr>
            </w:pPr>
            <w:r w:rsidRPr="00541363">
              <w:rPr>
                <w:b/>
                <w:color w:val="FFFFFF" w:themeColor="background1"/>
                <w:sz w:val="20"/>
                <w:szCs w:val="20"/>
              </w:rPr>
              <w:t>Exceeds Expectations</w:t>
            </w:r>
          </w:p>
        </w:tc>
      </w:tr>
      <w:tr w:rsidR="00A902A4" w:rsidRPr="00541363" w14:paraId="6DDC0465" w14:textId="25B66034"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541363" w:rsidRDefault="0037279C" w:rsidP="00541363">
            <w:pPr>
              <w:pStyle w:val="Default"/>
              <w:keepLines/>
              <w:rPr>
                <w:bCs/>
                <w:sz w:val="20"/>
                <w:szCs w:val="20"/>
              </w:rPr>
            </w:pPr>
            <w:r w:rsidRPr="00541363">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541363" w:rsidRDefault="0037279C" w:rsidP="00541363">
                <w:pPr>
                  <w:pStyle w:val="Default"/>
                  <w:keepLines/>
                  <w:rPr>
                    <w:b/>
                    <w:bCs/>
                    <w:color w:val="FFFFFF" w:themeColor="background1"/>
                    <w:sz w:val="20"/>
                    <w:szCs w:val="20"/>
                  </w:rPr>
                </w:pPr>
                <w:r w:rsidRPr="00541363">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541363" w:rsidRDefault="0037279C" w:rsidP="00541363">
                <w:pPr>
                  <w:pStyle w:val="Default"/>
                  <w:keepLines/>
                  <w:jc w:val="center"/>
                  <w:rPr>
                    <w:color w:val="auto"/>
                    <w:sz w:val="20"/>
                    <w:szCs w:val="20"/>
                  </w:rPr>
                </w:pPr>
                <w:r w:rsidRPr="00541363">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771B14FB" w14:textId="1E7F2019" w:rsidR="0037279C" w:rsidRPr="00541363" w:rsidRDefault="00321E5E" w:rsidP="00541363">
                <w:pPr>
                  <w:pStyle w:val="Default"/>
                  <w:keepLines/>
                  <w:jc w:val="center"/>
                  <w:rPr>
                    <w:color w:val="auto"/>
                    <w:sz w:val="20"/>
                    <w:szCs w:val="20"/>
                  </w:rPr>
                </w:pPr>
                <w:r>
                  <w:rPr>
                    <w:rFonts w:ascii="MS Gothic" w:eastAsia="MS Gothic" w:hAnsi="MS Gothic" w:hint="eastAsia"/>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541363" w:rsidRDefault="0037279C" w:rsidP="00541363">
                <w:pPr>
                  <w:pStyle w:val="Default"/>
                  <w:keepLines/>
                  <w:jc w:val="center"/>
                  <w:rPr>
                    <w:color w:val="auto"/>
                    <w:sz w:val="20"/>
                    <w:szCs w:val="20"/>
                  </w:rPr>
                </w:pPr>
                <w:r w:rsidRPr="00541363">
                  <w:rPr>
                    <w:rFonts w:ascii="Segoe UI Symbol" w:eastAsia="MS Gothic" w:hAnsi="Segoe UI Symbol" w:cs="Segoe UI Symbol"/>
                    <w:color w:val="auto"/>
                    <w:sz w:val="20"/>
                    <w:szCs w:val="20"/>
                  </w:rPr>
                  <w:t>☐</w:t>
                </w:r>
              </w:p>
            </w:tc>
          </w:sdtContent>
        </w:sdt>
      </w:tr>
      <w:tr w:rsidR="00524FEC" w:rsidRPr="00541363" w14:paraId="59AA6D58" w14:textId="77777777"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504C921C" w:rsidR="0037279C" w:rsidRPr="00541363" w:rsidRDefault="00541363" w:rsidP="00541363">
            <w:pPr>
              <w:pStyle w:val="Default"/>
              <w:keepNext/>
              <w:keepLines/>
              <w:rPr>
                <w:rFonts w:eastAsiaTheme="minorEastAsia"/>
                <w:b/>
                <w:bCs/>
                <w:color w:val="FFFFFF" w:themeColor="background1"/>
                <w:sz w:val="20"/>
                <w:szCs w:val="20"/>
              </w:rPr>
            </w:pPr>
            <w:r w:rsidRPr="00541363">
              <w:rPr>
                <w:b/>
                <w:bCs/>
                <w:color w:val="FFFFFF" w:themeColor="background1"/>
                <w:sz w:val="20"/>
                <w:szCs w:val="20"/>
              </w:rPr>
              <w:lastRenderedPageBreak/>
              <w:t xml:space="preserve">III. </w:t>
            </w:r>
            <w:r w:rsidR="0037279C" w:rsidRPr="00541363">
              <w:rPr>
                <w:b/>
                <w:bCs/>
                <w:color w:val="FFFFFF" w:themeColor="background1"/>
                <w:sz w:val="20"/>
                <w:szCs w:val="20"/>
              </w:rPr>
              <w:t>Institutional</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541363" w:rsidRDefault="0037279C" w:rsidP="00541363">
            <w:pPr>
              <w:pStyle w:val="Default"/>
              <w:keepNext/>
              <w:keepLines/>
              <w:rPr>
                <w:bCs/>
                <w:sz w:val="20"/>
                <w:szCs w:val="20"/>
              </w:rPr>
            </w:pPr>
            <w:r w:rsidRPr="00541363">
              <w:rPr>
                <w:b/>
                <w:bCs/>
                <w:color w:val="FFFFFF" w:themeColor="background1"/>
                <w:sz w:val="20"/>
                <w:szCs w:val="20"/>
              </w:rPr>
              <w:t>Narrative Assessment</w:t>
            </w:r>
          </w:p>
        </w:tc>
        <w:tc>
          <w:tcPr>
            <w:tcW w:w="13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541363" w:rsidRDefault="0037279C" w:rsidP="00541363">
            <w:pPr>
              <w:pStyle w:val="Default"/>
              <w:keepNext/>
              <w:keepLines/>
              <w:jc w:val="center"/>
              <w:rPr>
                <w:bCs/>
                <w:sz w:val="20"/>
                <w:szCs w:val="20"/>
              </w:rPr>
            </w:pPr>
            <w:r w:rsidRPr="00541363">
              <w:rPr>
                <w:b/>
                <w:color w:val="FFFFFF" w:themeColor="background1"/>
                <w:sz w:val="20"/>
                <w:szCs w:val="20"/>
              </w:rPr>
              <w:t>Needs Improvement</w:t>
            </w:r>
          </w:p>
        </w:tc>
        <w:tc>
          <w:tcPr>
            <w:tcW w:w="1316" w:type="dxa"/>
            <w:shd w:val="clear" w:color="auto" w:fill="C00000"/>
            <w:vAlign w:val="center"/>
          </w:tcPr>
          <w:p w14:paraId="1BFC9CE6" w14:textId="60F366D6" w:rsidR="0037279C" w:rsidRPr="00541363" w:rsidRDefault="0037279C" w:rsidP="00541363">
            <w:pPr>
              <w:pStyle w:val="Default"/>
              <w:keepNext/>
              <w:keepLines/>
              <w:jc w:val="center"/>
              <w:rPr>
                <w:bCs/>
                <w:color w:val="FFFFFF" w:themeColor="background1"/>
                <w:sz w:val="20"/>
                <w:szCs w:val="20"/>
              </w:rPr>
            </w:pPr>
            <w:r w:rsidRPr="00541363">
              <w:rPr>
                <w:b/>
                <w:color w:val="FFFFFF" w:themeColor="background1"/>
                <w:sz w:val="20"/>
                <w:szCs w:val="20"/>
              </w:rPr>
              <w:t>Meets Expectations</w:t>
            </w:r>
          </w:p>
        </w:tc>
        <w:tc>
          <w:tcPr>
            <w:tcW w:w="13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541363" w:rsidRDefault="0037279C" w:rsidP="00541363">
            <w:pPr>
              <w:pStyle w:val="Default"/>
              <w:keepNext/>
              <w:keepLines/>
              <w:jc w:val="center"/>
              <w:rPr>
                <w:bCs/>
                <w:color w:val="FFFFFF" w:themeColor="background1"/>
                <w:sz w:val="20"/>
                <w:szCs w:val="20"/>
              </w:rPr>
            </w:pPr>
            <w:r w:rsidRPr="00541363">
              <w:rPr>
                <w:b/>
                <w:color w:val="FFFFFF" w:themeColor="background1"/>
                <w:sz w:val="20"/>
                <w:szCs w:val="20"/>
              </w:rPr>
              <w:t>Exceeds Expectations</w:t>
            </w:r>
          </w:p>
        </w:tc>
      </w:tr>
      <w:tr w:rsidR="00A902A4" w:rsidRPr="00541363" w14:paraId="59D1A117" w14:textId="593BAD0C"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541363" w:rsidRDefault="0037279C" w:rsidP="00541363">
            <w:pPr>
              <w:pStyle w:val="Default"/>
              <w:keepNext/>
              <w:keepLines/>
              <w:rPr>
                <w:bCs/>
                <w:sz w:val="20"/>
                <w:szCs w:val="20"/>
              </w:rPr>
            </w:pPr>
            <w:r w:rsidRPr="00541363">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541363" w:rsidRDefault="0037279C" w:rsidP="00541363">
                <w:pPr>
                  <w:pStyle w:val="Default"/>
                  <w:keepNext/>
                  <w:keepLines/>
                  <w:rPr>
                    <w:b/>
                    <w:bCs/>
                    <w:color w:val="FFFFFF" w:themeColor="background1"/>
                    <w:sz w:val="20"/>
                    <w:szCs w:val="20"/>
                  </w:rPr>
                </w:pPr>
                <w:r w:rsidRPr="00541363">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541363" w:rsidRDefault="0037279C" w:rsidP="00541363">
                <w:pPr>
                  <w:pStyle w:val="Default"/>
                  <w:keepNext/>
                  <w:keepLines/>
                  <w:jc w:val="center"/>
                  <w:rPr>
                    <w:color w:val="auto"/>
                    <w:sz w:val="20"/>
                    <w:szCs w:val="20"/>
                  </w:rPr>
                </w:pPr>
                <w:r w:rsidRPr="00541363">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541363" w:rsidRDefault="0037279C" w:rsidP="00541363">
                <w:pPr>
                  <w:pStyle w:val="Default"/>
                  <w:keepNext/>
                  <w:keepLines/>
                  <w:jc w:val="center"/>
                  <w:rPr>
                    <w:color w:val="auto"/>
                    <w:sz w:val="20"/>
                    <w:szCs w:val="20"/>
                  </w:rPr>
                </w:pPr>
                <w:r w:rsidRPr="00541363">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541363" w:rsidRDefault="0037279C" w:rsidP="00541363">
                <w:pPr>
                  <w:pStyle w:val="Default"/>
                  <w:keepNext/>
                  <w:keepLines/>
                  <w:jc w:val="center"/>
                  <w:rPr>
                    <w:color w:val="auto"/>
                    <w:sz w:val="20"/>
                    <w:szCs w:val="20"/>
                  </w:rPr>
                </w:pPr>
                <w:r w:rsidRPr="00541363">
                  <w:rPr>
                    <w:rFonts w:ascii="Segoe UI Symbol" w:eastAsia="MS Gothic" w:hAnsi="Segoe UI Symbol" w:cs="Segoe UI Symbol"/>
                    <w:color w:val="auto"/>
                    <w:sz w:val="20"/>
                    <w:szCs w:val="20"/>
                  </w:rPr>
                  <w:t>☐</w:t>
                </w:r>
              </w:p>
            </w:tc>
          </w:sdtContent>
        </w:sdt>
      </w:tr>
      <w:tr w:rsidR="00A902A4" w:rsidRPr="00541363" w14:paraId="74AEB629" w14:textId="77777777"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541363" w:rsidRDefault="0037279C" w:rsidP="00541363">
            <w:pPr>
              <w:pStyle w:val="Default"/>
              <w:ind w:left="360"/>
              <w:rPr>
                <w:b/>
                <w:bCs/>
                <w:sz w:val="20"/>
                <w:szCs w:val="20"/>
              </w:rPr>
            </w:pPr>
            <w:r w:rsidRPr="00541363">
              <w:rPr>
                <w:b/>
                <w:bCs/>
                <w:sz w:val="20"/>
                <w:szCs w:val="20"/>
              </w:rPr>
              <w:t xml:space="preserve">TOTALS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541363" w:rsidRDefault="0037279C" w:rsidP="00541363">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0D8F2952" w14:textId="64462C06" w:rsidR="0037279C" w:rsidRPr="00541363" w:rsidRDefault="009B6281" w:rsidP="00541363">
                <w:pPr>
                  <w:pStyle w:val="Default"/>
                  <w:jc w:val="center"/>
                  <w:rPr>
                    <w:bCs/>
                    <w:sz w:val="20"/>
                    <w:szCs w:val="20"/>
                  </w:rPr>
                </w:pPr>
                <w:r w:rsidRPr="00541363">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4830F585" w14:textId="5C1A4432" w:rsidR="0037279C" w:rsidRPr="00541363" w:rsidRDefault="009B6281" w:rsidP="00541363">
                <w:pPr>
                  <w:pStyle w:val="Default"/>
                  <w:jc w:val="center"/>
                  <w:rPr>
                    <w:bCs/>
                    <w:sz w:val="20"/>
                    <w:szCs w:val="20"/>
                  </w:rPr>
                </w:pPr>
                <w:r w:rsidRPr="00541363">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1947DB24" w14:textId="69A47964" w:rsidR="0037279C" w:rsidRPr="00541363" w:rsidRDefault="009B6281" w:rsidP="00541363">
                <w:pPr>
                  <w:pStyle w:val="Default"/>
                  <w:jc w:val="center"/>
                  <w:rPr>
                    <w:bCs/>
                    <w:sz w:val="20"/>
                    <w:szCs w:val="20"/>
                  </w:rPr>
                </w:pPr>
                <w:r w:rsidRPr="00541363">
                  <w:rPr>
                    <w:rStyle w:val="PlaceholderText"/>
                    <w:rFonts w:eastAsiaTheme="minorHAnsi"/>
                    <w:sz w:val="20"/>
                    <w:szCs w:val="20"/>
                  </w:rPr>
                  <w:t>Click or tap here to enter text.</w:t>
                </w:r>
              </w:p>
            </w:tc>
          </w:sdtContent>
        </w:sdt>
      </w:tr>
    </w:tbl>
    <w:p w14:paraId="6D8F4B09" w14:textId="4BB3A0C2" w:rsidR="009D6EDA" w:rsidRDefault="009D6EDA"/>
    <w:tbl>
      <w:tblPr>
        <w:tblW w:w="10050" w:type="dxa"/>
        <w:tblInd w:w="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540"/>
        <w:gridCol w:w="3510"/>
      </w:tblGrid>
      <w:tr w:rsidR="003924A6" w:rsidRPr="00B507B6" w14:paraId="40C5C23C" w14:textId="77777777" w:rsidTr="00321E5E">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351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321E5E">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351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321E5E">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351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100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0"/>
      </w:tblGrid>
      <w:tr w:rsidR="008A1609" w14:paraId="17014555" w14:textId="77777777" w:rsidTr="00321E5E">
        <w:trPr>
          <w:trHeight w:val="1610"/>
        </w:trPr>
        <w:tc>
          <w:tcPr>
            <w:tcW w:w="1005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321E5E">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19F6" w14:textId="77777777" w:rsidR="003357D0" w:rsidRDefault="003357D0" w:rsidP="009D6EDA">
      <w:r>
        <w:separator/>
      </w:r>
    </w:p>
  </w:endnote>
  <w:endnote w:type="continuationSeparator" w:id="0">
    <w:p w14:paraId="41C04162" w14:textId="77777777" w:rsidR="003357D0" w:rsidRDefault="003357D0"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9547" w14:textId="77777777" w:rsidR="00CD0EA7" w:rsidRDefault="005A2175" w:rsidP="00321E5E">
    <w:pPr>
      <w:pStyle w:val="Footer"/>
      <w:tabs>
        <w:tab w:val="clear" w:pos="9360"/>
        <w:tab w:val="right" w:pos="9900"/>
      </w:tabs>
    </w:pPr>
    <w:r>
      <w:t xml:space="preserve">Annual </w:t>
    </w:r>
    <w:r w:rsidR="002E4FD0">
      <w:t xml:space="preserve">Staff Performance </w:t>
    </w:r>
    <w:r w:rsidR="009D6EDA">
      <w:t>Evaluation</w:t>
    </w:r>
    <w:r w:rsidR="00CD0EA7">
      <w:t xml:space="preserve"> </w:t>
    </w:r>
  </w:p>
  <w:p w14:paraId="126C6B3B" w14:textId="731C6C9E" w:rsidR="009D6EDA" w:rsidRDefault="004635A1" w:rsidP="00321E5E">
    <w:pPr>
      <w:pStyle w:val="Footer"/>
      <w:tabs>
        <w:tab w:val="clear" w:pos="9360"/>
        <w:tab w:val="right" w:pos="9900"/>
      </w:tabs>
    </w:pPr>
    <w:r>
      <w:t>Food Service</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257018">
      <w:rPr>
        <w:b/>
        <w:bCs/>
        <w:noProof/>
      </w:rPr>
      <w:t>1</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257018">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2E26" w14:textId="77777777" w:rsidR="003357D0" w:rsidRDefault="003357D0" w:rsidP="009D6EDA">
      <w:r>
        <w:separator/>
      </w:r>
    </w:p>
  </w:footnote>
  <w:footnote w:type="continuationSeparator" w:id="0">
    <w:p w14:paraId="58E51E36" w14:textId="77777777" w:rsidR="003357D0" w:rsidRDefault="003357D0"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90E27"/>
    <w:rsid w:val="000B5323"/>
    <w:rsid w:val="000B6A34"/>
    <w:rsid w:val="000C67ED"/>
    <w:rsid w:val="00117973"/>
    <w:rsid w:val="00174458"/>
    <w:rsid w:val="00177499"/>
    <w:rsid w:val="001A1546"/>
    <w:rsid w:val="001A4F14"/>
    <w:rsid w:val="00217BC9"/>
    <w:rsid w:val="0024771F"/>
    <w:rsid w:val="00257018"/>
    <w:rsid w:val="00260A37"/>
    <w:rsid w:val="00292AE2"/>
    <w:rsid w:val="002E3444"/>
    <w:rsid w:val="002E4FD0"/>
    <w:rsid w:val="002F621C"/>
    <w:rsid w:val="00321E5E"/>
    <w:rsid w:val="003357D0"/>
    <w:rsid w:val="003604FC"/>
    <w:rsid w:val="0037279C"/>
    <w:rsid w:val="00372A61"/>
    <w:rsid w:val="003836FD"/>
    <w:rsid w:val="00386534"/>
    <w:rsid w:val="00387944"/>
    <w:rsid w:val="003924A6"/>
    <w:rsid w:val="00396A0B"/>
    <w:rsid w:val="003F7174"/>
    <w:rsid w:val="003F75B2"/>
    <w:rsid w:val="00437D62"/>
    <w:rsid w:val="004635A1"/>
    <w:rsid w:val="0046733D"/>
    <w:rsid w:val="004813CC"/>
    <w:rsid w:val="0048206E"/>
    <w:rsid w:val="00490648"/>
    <w:rsid w:val="00492C89"/>
    <w:rsid w:val="004C2A5D"/>
    <w:rsid w:val="004E1473"/>
    <w:rsid w:val="004E1929"/>
    <w:rsid w:val="004E570D"/>
    <w:rsid w:val="004E6646"/>
    <w:rsid w:val="00524562"/>
    <w:rsid w:val="00524FEC"/>
    <w:rsid w:val="00532F0C"/>
    <w:rsid w:val="00541363"/>
    <w:rsid w:val="005556FE"/>
    <w:rsid w:val="00583728"/>
    <w:rsid w:val="005A2175"/>
    <w:rsid w:val="005B1642"/>
    <w:rsid w:val="006134FA"/>
    <w:rsid w:val="00630621"/>
    <w:rsid w:val="00643709"/>
    <w:rsid w:val="0065354D"/>
    <w:rsid w:val="00684DFA"/>
    <w:rsid w:val="006D0F50"/>
    <w:rsid w:val="006D7E6C"/>
    <w:rsid w:val="007121CC"/>
    <w:rsid w:val="007359F1"/>
    <w:rsid w:val="00737C3A"/>
    <w:rsid w:val="0074075E"/>
    <w:rsid w:val="00747F9B"/>
    <w:rsid w:val="00754163"/>
    <w:rsid w:val="00771ED5"/>
    <w:rsid w:val="007928FA"/>
    <w:rsid w:val="007A13A6"/>
    <w:rsid w:val="007C069C"/>
    <w:rsid w:val="007C3DAF"/>
    <w:rsid w:val="00803659"/>
    <w:rsid w:val="00831BF5"/>
    <w:rsid w:val="00852318"/>
    <w:rsid w:val="00864428"/>
    <w:rsid w:val="00886694"/>
    <w:rsid w:val="008933EB"/>
    <w:rsid w:val="008A1609"/>
    <w:rsid w:val="008B023B"/>
    <w:rsid w:val="00904AAC"/>
    <w:rsid w:val="00907DF7"/>
    <w:rsid w:val="0094035D"/>
    <w:rsid w:val="00953CDE"/>
    <w:rsid w:val="00960F9C"/>
    <w:rsid w:val="0097252C"/>
    <w:rsid w:val="00974961"/>
    <w:rsid w:val="009A0BED"/>
    <w:rsid w:val="009A23B8"/>
    <w:rsid w:val="009B6281"/>
    <w:rsid w:val="009D6EDA"/>
    <w:rsid w:val="00A06998"/>
    <w:rsid w:val="00A3234D"/>
    <w:rsid w:val="00A42809"/>
    <w:rsid w:val="00A902A4"/>
    <w:rsid w:val="00AA5519"/>
    <w:rsid w:val="00AC3C35"/>
    <w:rsid w:val="00AC72FC"/>
    <w:rsid w:val="00AF0322"/>
    <w:rsid w:val="00AF22E1"/>
    <w:rsid w:val="00B15B1A"/>
    <w:rsid w:val="00B7233B"/>
    <w:rsid w:val="00B817DD"/>
    <w:rsid w:val="00BC3ACA"/>
    <w:rsid w:val="00BC650F"/>
    <w:rsid w:val="00BD0C51"/>
    <w:rsid w:val="00C40B28"/>
    <w:rsid w:val="00C826BA"/>
    <w:rsid w:val="00CA4A1B"/>
    <w:rsid w:val="00CD0EA7"/>
    <w:rsid w:val="00CD14E6"/>
    <w:rsid w:val="00CD2E63"/>
    <w:rsid w:val="00CF27BD"/>
    <w:rsid w:val="00CF6348"/>
    <w:rsid w:val="00D32625"/>
    <w:rsid w:val="00D76F46"/>
    <w:rsid w:val="00D96F9E"/>
    <w:rsid w:val="00DA6677"/>
    <w:rsid w:val="00DB2794"/>
    <w:rsid w:val="00DB6FC2"/>
    <w:rsid w:val="00DB7195"/>
    <w:rsid w:val="00DC665C"/>
    <w:rsid w:val="00DD65CB"/>
    <w:rsid w:val="00E0578E"/>
    <w:rsid w:val="00E23889"/>
    <w:rsid w:val="00E27395"/>
    <w:rsid w:val="00E6103E"/>
    <w:rsid w:val="00EA442B"/>
    <w:rsid w:val="00EB2CCA"/>
    <w:rsid w:val="00EE5B30"/>
    <w:rsid w:val="00F02D48"/>
    <w:rsid w:val="00F11CED"/>
    <w:rsid w:val="00F22A4B"/>
    <w:rsid w:val="00F45E6B"/>
    <w:rsid w:val="00F471F2"/>
    <w:rsid w:val="00F5774E"/>
    <w:rsid w:val="00F61309"/>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184047" w:rsidP="00184047">
          <w:pPr>
            <w:pStyle w:val="06CC803CBA974605B0A6CEED733BF945"/>
          </w:pPr>
          <w:r w:rsidRPr="00541363">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184047" w:rsidP="00184047">
          <w:pPr>
            <w:pStyle w:val="8B5D8BAD5BD849A180B6E7AC351174AD1"/>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184047" w:rsidP="00184047">
          <w:pPr>
            <w:pStyle w:val="BD7F60E6D8F8479C9BFAF2F4BC4348851"/>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184047" w:rsidP="00184047">
          <w:pPr>
            <w:pStyle w:val="E2A9196A0BAE4D56A75AC394B3A427881"/>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184047" w:rsidP="00184047">
          <w:pPr>
            <w:pStyle w:val="A787CC4F8D8547FC8AD9DF76EE5A06031"/>
          </w:pPr>
          <w:r w:rsidRPr="0006708C">
            <w:rPr>
              <w:rStyle w:val="PlaceholderText"/>
              <w:rFonts w:eastAsiaTheme="minorHAnsi"/>
            </w:rPr>
            <w:t>Click or tap here to enter text.</w:t>
          </w:r>
        </w:p>
      </w:docPartBody>
    </w:docPart>
    <w:docPart>
      <w:docPartPr>
        <w:name w:val="964F6E8093A24DD9A6A178D5C24AC92F"/>
        <w:category>
          <w:name w:val="General"/>
          <w:gallery w:val="placeholder"/>
        </w:category>
        <w:types>
          <w:type w:val="bbPlcHdr"/>
        </w:types>
        <w:behaviors>
          <w:behavior w:val="content"/>
        </w:behaviors>
        <w:guid w:val="{814246E7-279D-4A5D-A41C-E246AC569A8E}"/>
      </w:docPartPr>
      <w:docPartBody>
        <w:p w:rsidR="00E42939" w:rsidRDefault="00184047" w:rsidP="00184047">
          <w:pPr>
            <w:pStyle w:val="964F6E8093A24DD9A6A178D5C24AC92F1"/>
          </w:pPr>
          <w:r w:rsidRPr="0006708C">
            <w:rPr>
              <w:rStyle w:val="PlaceholderText"/>
              <w:rFonts w:eastAsiaTheme="minorHAnsi"/>
            </w:rPr>
            <w:t>Click or tap to enter a date.</w:t>
          </w:r>
        </w:p>
      </w:docPartBody>
    </w:docPart>
    <w:docPart>
      <w:docPartPr>
        <w:name w:val="F01F6AC8101843E182F37E30F2205631"/>
        <w:category>
          <w:name w:val="General"/>
          <w:gallery w:val="placeholder"/>
        </w:category>
        <w:types>
          <w:type w:val="bbPlcHdr"/>
        </w:types>
        <w:behaviors>
          <w:behavior w:val="content"/>
        </w:behaviors>
        <w:guid w:val="{7D9F89DD-9347-495F-BABC-83333EE7C838}"/>
      </w:docPartPr>
      <w:docPartBody>
        <w:p w:rsidR="00E42939" w:rsidRDefault="00184047" w:rsidP="00184047">
          <w:pPr>
            <w:pStyle w:val="F01F6AC8101843E182F37E30F22056311"/>
          </w:pPr>
          <w:r w:rsidRPr="00260A37">
            <w:rPr>
              <w:rStyle w:val="PlaceholderText"/>
              <w:rFonts w:ascii="Times New Roman" w:eastAsiaTheme="minorHAnsi" w:hAnsi="Times New Roman" w:cs="Times New Roman"/>
              <w:b w:val="0"/>
              <w:bCs w:val="0"/>
              <w:noProof w:val="0"/>
              <w:sz w:val="24"/>
              <w:szCs w:val="24"/>
            </w:rPr>
            <w:t>Click or tap to enter a date.</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184047" w:rsidP="00184047">
          <w:pPr>
            <w:pStyle w:val="BCC484D3D3D14E4BA444071C75F502E41"/>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184047" w:rsidP="00184047">
          <w:pPr>
            <w:pStyle w:val="1F42F63BC8C14A1D94CA1C5307FB0D5A1"/>
          </w:pPr>
          <w:r w:rsidRPr="00541363">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184047" w:rsidP="00184047">
          <w:pPr>
            <w:pStyle w:val="57A729BECA8F4DDDA576C696DDFC86861"/>
          </w:pPr>
          <w:r w:rsidRPr="00541363">
            <w:rPr>
              <w:rStyle w:val="PlaceholderText"/>
              <w:rFonts w:eastAsiaTheme="minorHAnsi"/>
              <w:sz w:val="20"/>
              <w:szCs w:val="20"/>
            </w:rPr>
            <w:t>Click or tap here to enter text.</w:t>
          </w:r>
        </w:p>
      </w:docPartBody>
    </w:docPart>
    <w:docPart>
      <w:docPartPr>
        <w:name w:val="9DA7DBA5E7D944A69BBCD065CBE140DE"/>
        <w:category>
          <w:name w:val="General"/>
          <w:gallery w:val="placeholder"/>
        </w:category>
        <w:types>
          <w:type w:val="bbPlcHdr"/>
        </w:types>
        <w:behaviors>
          <w:behavior w:val="content"/>
        </w:behaviors>
        <w:guid w:val="{F34EB6C2-3FB0-40B6-8AC7-948CBE5F43BF}"/>
      </w:docPartPr>
      <w:docPartBody>
        <w:p w:rsidR="00C913AE" w:rsidRDefault="00184047" w:rsidP="00184047">
          <w:pPr>
            <w:pStyle w:val="9DA7DBA5E7D944A69BBCD065CBE140DE"/>
          </w:pPr>
          <w:r w:rsidRPr="00541363">
            <w:rPr>
              <w:rStyle w:val="PlaceholderText"/>
              <w:rFonts w:eastAsiaTheme="minorHAnsi"/>
              <w:sz w:val="20"/>
              <w:szCs w:val="20"/>
            </w:rPr>
            <w:t>Click or tap here to enter text.</w:t>
          </w:r>
        </w:p>
      </w:docPartBody>
    </w:docPart>
    <w:docPart>
      <w:docPartPr>
        <w:name w:val="D0C2C2B2E5AE4C4FA94633C28387935E"/>
        <w:category>
          <w:name w:val="General"/>
          <w:gallery w:val="placeholder"/>
        </w:category>
        <w:types>
          <w:type w:val="bbPlcHdr"/>
        </w:types>
        <w:behaviors>
          <w:behavior w:val="content"/>
        </w:behaviors>
        <w:guid w:val="{1DCFF20A-96BC-49BD-96E5-78889CEB0F48}"/>
      </w:docPartPr>
      <w:docPartBody>
        <w:p w:rsidR="00C913AE" w:rsidRDefault="00184047" w:rsidP="00184047">
          <w:pPr>
            <w:pStyle w:val="D0C2C2B2E5AE4C4FA94633C28387935E"/>
          </w:pPr>
          <w:r w:rsidRPr="00541363">
            <w:rPr>
              <w:rStyle w:val="PlaceholderText"/>
              <w:rFonts w:eastAsiaTheme="minorHAnsi"/>
              <w:sz w:val="20"/>
              <w:szCs w:val="20"/>
            </w:rPr>
            <w:t>Click or tap here to enter text.</w:t>
          </w:r>
        </w:p>
      </w:docPartBody>
    </w:docPart>
    <w:docPart>
      <w:docPartPr>
        <w:name w:val="B5C134EEBDB249E4871222C9DF777F1E"/>
        <w:category>
          <w:name w:val="General"/>
          <w:gallery w:val="placeholder"/>
        </w:category>
        <w:types>
          <w:type w:val="bbPlcHdr"/>
        </w:types>
        <w:behaviors>
          <w:behavior w:val="content"/>
        </w:behaviors>
        <w:guid w:val="{6E3DC583-DD30-479F-BD3C-FFD4B61E683B}"/>
      </w:docPartPr>
      <w:docPartBody>
        <w:p w:rsidR="00C913AE" w:rsidRDefault="00184047" w:rsidP="00184047">
          <w:pPr>
            <w:pStyle w:val="B5C134EEBDB249E4871222C9DF777F1E"/>
          </w:pPr>
          <w:r w:rsidRPr="00541363">
            <w:rPr>
              <w:rStyle w:val="PlaceholderText"/>
              <w:rFonts w:eastAsiaTheme="minorHAnsi"/>
              <w:sz w:val="20"/>
              <w:szCs w:val="20"/>
            </w:rPr>
            <w:t>Click or tap here to enter text.</w:t>
          </w:r>
        </w:p>
      </w:docPartBody>
    </w:docPart>
    <w:docPart>
      <w:docPartPr>
        <w:name w:val="5C82E104E4A745B78AD1FA77902CB3EA"/>
        <w:category>
          <w:name w:val="General"/>
          <w:gallery w:val="placeholder"/>
        </w:category>
        <w:types>
          <w:type w:val="bbPlcHdr"/>
        </w:types>
        <w:behaviors>
          <w:behavior w:val="content"/>
        </w:behaviors>
        <w:guid w:val="{F5433209-7E4D-4EBB-94F1-9A9FA9D49671}"/>
      </w:docPartPr>
      <w:docPartBody>
        <w:p w:rsidR="00C913AE" w:rsidRDefault="00184047" w:rsidP="00184047">
          <w:pPr>
            <w:pStyle w:val="5C82E104E4A745B78AD1FA77902CB3EA"/>
          </w:pPr>
          <w:r w:rsidRPr="00541363">
            <w:rPr>
              <w:rStyle w:val="PlaceholderText"/>
              <w:rFonts w:eastAsiaTheme="minorHAnsi"/>
              <w:sz w:val="20"/>
              <w:szCs w:val="20"/>
            </w:rPr>
            <w:t>Click or tap here to enter text.</w:t>
          </w:r>
        </w:p>
      </w:docPartBody>
    </w:docPart>
    <w:docPart>
      <w:docPartPr>
        <w:name w:val="8AF93976AB1341F3B7AFB06545FE5945"/>
        <w:category>
          <w:name w:val="General"/>
          <w:gallery w:val="placeholder"/>
        </w:category>
        <w:types>
          <w:type w:val="bbPlcHdr"/>
        </w:types>
        <w:behaviors>
          <w:behavior w:val="content"/>
        </w:behaviors>
        <w:guid w:val="{1704C259-EDEF-41C1-B810-8357E8973E2F}"/>
      </w:docPartPr>
      <w:docPartBody>
        <w:p w:rsidR="00C913AE" w:rsidRDefault="00184047" w:rsidP="00184047">
          <w:pPr>
            <w:pStyle w:val="8AF93976AB1341F3B7AFB06545FE5945"/>
          </w:pPr>
          <w:r w:rsidRPr="00541363">
            <w:rPr>
              <w:rStyle w:val="PlaceholderText"/>
              <w:rFonts w:eastAsiaTheme="minorHAnsi"/>
              <w:sz w:val="20"/>
              <w:szCs w:val="20"/>
            </w:rPr>
            <w:t>Click or tap here to enter text.</w:t>
          </w:r>
        </w:p>
      </w:docPartBody>
    </w:docPart>
    <w:docPart>
      <w:docPartPr>
        <w:name w:val="4FE797C04D2341C09C04CAB04A2ADEF5"/>
        <w:category>
          <w:name w:val="General"/>
          <w:gallery w:val="placeholder"/>
        </w:category>
        <w:types>
          <w:type w:val="bbPlcHdr"/>
        </w:types>
        <w:behaviors>
          <w:behavior w:val="content"/>
        </w:behaviors>
        <w:guid w:val="{587C3B90-ED84-43AC-B2CB-00D5C9D6D1A3}"/>
      </w:docPartPr>
      <w:docPartBody>
        <w:p w:rsidR="00C913AE" w:rsidRDefault="00184047" w:rsidP="00184047">
          <w:pPr>
            <w:pStyle w:val="4FE797C04D2341C09C04CAB04A2ADEF5"/>
          </w:pPr>
          <w:r w:rsidRPr="00541363">
            <w:rPr>
              <w:rStyle w:val="PlaceholderText"/>
              <w:rFonts w:eastAsiaTheme="minorHAnsi"/>
              <w:sz w:val="20"/>
              <w:szCs w:val="20"/>
            </w:rPr>
            <w:t>Click or tap here to enter text.</w:t>
          </w:r>
        </w:p>
      </w:docPartBody>
    </w:docPart>
    <w:docPart>
      <w:docPartPr>
        <w:name w:val="AFF023996C1742B5AC5931E6B5D5AA39"/>
        <w:category>
          <w:name w:val="General"/>
          <w:gallery w:val="placeholder"/>
        </w:category>
        <w:types>
          <w:type w:val="bbPlcHdr"/>
        </w:types>
        <w:behaviors>
          <w:behavior w:val="content"/>
        </w:behaviors>
        <w:guid w:val="{57D58F1E-0D02-4713-84A3-DE1BB815652D}"/>
      </w:docPartPr>
      <w:docPartBody>
        <w:p w:rsidR="00C913AE" w:rsidRDefault="00184047" w:rsidP="00184047">
          <w:pPr>
            <w:pStyle w:val="AFF023996C1742B5AC5931E6B5D5AA39"/>
          </w:pPr>
          <w:r w:rsidRPr="00541363">
            <w:rPr>
              <w:rStyle w:val="PlaceholderText"/>
              <w:rFonts w:eastAsiaTheme="minorHAnsi"/>
              <w:sz w:val="20"/>
              <w:szCs w:val="20"/>
            </w:rPr>
            <w:t>Click or tap here to enter text.</w:t>
          </w:r>
        </w:p>
      </w:docPartBody>
    </w:docPart>
    <w:docPart>
      <w:docPartPr>
        <w:name w:val="B7614C23EC4D476895C1DF897D73C7A1"/>
        <w:category>
          <w:name w:val="General"/>
          <w:gallery w:val="placeholder"/>
        </w:category>
        <w:types>
          <w:type w:val="bbPlcHdr"/>
        </w:types>
        <w:behaviors>
          <w:behavior w:val="content"/>
        </w:behaviors>
        <w:guid w:val="{53F2F70C-E36C-4331-8E80-1768998667D9}"/>
      </w:docPartPr>
      <w:docPartBody>
        <w:p w:rsidR="00C913AE" w:rsidRDefault="00184047" w:rsidP="00184047">
          <w:pPr>
            <w:pStyle w:val="B7614C23EC4D476895C1DF897D73C7A1"/>
          </w:pPr>
          <w:r w:rsidRPr="00541363">
            <w:rPr>
              <w:rStyle w:val="PlaceholderText"/>
              <w:rFonts w:eastAsiaTheme="minorHAnsi"/>
              <w:sz w:val="20"/>
              <w:szCs w:val="20"/>
            </w:rPr>
            <w:t>Click or tap here to enter text.</w:t>
          </w:r>
        </w:p>
      </w:docPartBody>
    </w:docPart>
    <w:docPart>
      <w:docPartPr>
        <w:name w:val="C70FAFE92E634D1E98D24999BDAAFD4A"/>
        <w:category>
          <w:name w:val="General"/>
          <w:gallery w:val="placeholder"/>
        </w:category>
        <w:types>
          <w:type w:val="bbPlcHdr"/>
        </w:types>
        <w:behaviors>
          <w:behavior w:val="content"/>
        </w:behaviors>
        <w:guid w:val="{743AACFC-40E7-4A29-A7C3-76A2FF0438D3}"/>
      </w:docPartPr>
      <w:docPartBody>
        <w:p w:rsidR="00C913AE" w:rsidRDefault="00184047" w:rsidP="00184047">
          <w:pPr>
            <w:pStyle w:val="C70FAFE92E634D1E98D24999BDAAFD4A"/>
          </w:pPr>
          <w:r w:rsidRPr="00541363">
            <w:rPr>
              <w:rStyle w:val="PlaceholderText"/>
              <w:rFonts w:eastAsiaTheme="minorHAnsi"/>
              <w:sz w:val="20"/>
              <w:szCs w:val="20"/>
            </w:rPr>
            <w:t>Click or tap here to enter text.</w:t>
          </w:r>
        </w:p>
      </w:docPartBody>
    </w:docPart>
    <w:docPart>
      <w:docPartPr>
        <w:name w:val="8AAB323B197C42E48A263CFCCA19784D"/>
        <w:category>
          <w:name w:val="General"/>
          <w:gallery w:val="placeholder"/>
        </w:category>
        <w:types>
          <w:type w:val="bbPlcHdr"/>
        </w:types>
        <w:behaviors>
          <w:behavior w:val="content"/>
        </w:behaviors>
        <w:guid w:val="{1DCBF5AB-CA68-4B94-B0B3-151621768B8F}"/>
      </w:docPartPr>
      <w:docPartBody>
        <w:p w:rsidR="00C913AE" w:rsidRDefault="00184047" w:rsidP="00184047">
          <w:pPr>
            <w:pStyle w:val="8AAB323B197C42E48A263CFCCA19784D"/>
          </w:pPr>
          <w:r w:rsidRPr="00541363">
            <w:rPr>
              <w:rStyle w:val="PlaceholderText"/>
              <w:rFonts w:eastAsiaTheme="minorHAnsi"/>
              <w:sz w:val="20"/>
              <w:szCs w:val="20"/>
            </w:rPr>
            <w:t>Click or tap here to enter text.</w:t>
          </w:r>
        </w:p>
      </w:docPartBody>
    </w:docPart>
    <w:docPart>
      <w:docPartPr>
        <w:name w:val="A9CA11A8DE68452F9BF243F0BEF470AE"/>
        <w:category>
          <w:name w:val="General"/>
          <w:gallery w:val="placeholder"/>
        </w:category>
        <w:types>
          <w:type w:val="bbPlcHdr"/>
        </w:types>
        <w:behaviors>
          <w:behavior w:val="content"/>
        </w:behaviors>
        <w:guid w:val="{231A864C-1303-45BA-AF16-0752BFBD6CD7}"/>
      </w:docPartPr>
      <w:docPartBody>
        <w:p w:rsidR="00C913AE" w:rsidRDefault="00184047" w:rsidP="00184047">
          <w:pPr>
            <w:pStyle w:val="A9CA11A8DE68452F9BF243F0BEF470AE"/>
          </w:pPr>
          <w:r w:rsidRPr="00541363">
            <w:rPr>
              <w:rStyle w:val="PlaceholderText"/>
              <w:rFonts w:eastAsia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184047"/>
    <w:rsid w:val="00344352"/>
    <w:rsid w:val="003836FD"/>
    <w:rsid w:val="003C2A02"/>
    <w:rsid w:val="0097252C"/>
    <w:rsid w:val="0099198F"/>
    <w:rsid w:val="00AA1277"/>
    <w:rsid w:val="00C913AE"/>
    <w:rsid w:val="00D251F2"/>
    <w:rsid w:val="00DD6B28"/>
    <w:rsid w:val="00E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047"/>
    <w:rPr>
      <w:color w:val="808080"/>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B5D8BAD5BD849A180B6E7AC351174AD1">
    <w:name w:val="8B5D8BAD5BD849A180B6E7AC351174AD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1">
    <w:name w:val="BD7F60E6D8F8479C9BFAF2F4BC434885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1">
    <w:name w:val="E2A9196A0BAE4D56A75AC394B3A42788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1">
    <w:name w:val="A787CC4F8D8547FC8AD9DF76EE5A06031"/>
    <w:rsid w:val="00184047"/>
    <w:pPr>
      <w:spacing w:after="0" w:line="240" w:lineRule="auto"/>
    </w:pPr>
    <w:rPr>
      <w:rFonts w:ascii="Times New Roman" w:eastAsia="Times New Roman" w:hAnsi="Times New Roman" w:cs="Times New Roman"/>
      <w:sz w:val="24"/>
      <w:szCs w:val="24"/>
    </w:rPr>
  </w:style>
  <w:style w:type="paragraph" w:customStyle="1" w:styleId="964F6E8093A24DD9A6A178D5C24AC92F1">
    <w:name w:val="964F6E8093A24DD9A6A178D5C24AC92F1"/>
    <w:rsid w:val="00184047"/>
    <w:pPr>
      <w:spacing w:after="0" w:line="240" w:lineRule="auto"/>
    </w:pPr>
    <w:rPr>
      <w:rFonts w:ascii="Times New Roman" w:eastAsia="Times New Roman" w:hAnsi="Times New Roman" w:cs="Times New Roman"/>
      <w:sz w:val="24"/>
      <w:szCs w:val="24"/>
    </w:rPr>
  </w:style>
  <w:style w:type="paragraph" w:customStyle="1" w:styleId="F01F6AC8101843E182F37E30F22056311">
    <w:name w:val="F01F6AC8101843E182F37E30F2205631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06CC803CBA974605B0A6CEED733BF945">
    <w:name w:val="06CC803CBA974605B0A6CEED733BF945"/>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DA7DBA5E7D944A69BBCD065CBE140DE">
    <w:name w:val="9DA7DBA5E7D944A69BBCD065CBE140D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0C2C2B2E5AE4C4FA94633C28387935E">
    <w:name w:val="D0C2C2B2E5AE4C4FA94633C28387935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5C134EEBDB249E4871222C9DF777F1E">
    <w:name w:val="B5C134EEBDB249E4871222C9DF777F1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C82E104E4A745B78AD1FA77902CB3EA">
    <w:name w:val="5C82E104E4A745B78AD1FA77902CB3EA"/>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F93976AB1341F3B7AFB06545FE5945">
    <w:name w:val="8AF93976AB1341F3B7AFB06545FE5945"/>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FE797C04D2341C09C04CAB04A2ADEF5">
    <w:name w:val="4FE797C04D2341C09C04CAB04A2ADEF5"/>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023996C1742B5AC5931E6B5D5AA39">
    <w:name w:val="AFF023996C1742B5AC5931E6B5D5AA39"/>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7614C23EC4D476895C1DF897D73C7A1">
    <w:name w:val="B7614C23EC4D476895C1DF897D73C7A1"/>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0FAFE92E634D1E98D24999BDAAFD4A">
    <w:name w:val="C70FAFE92E634D1E98D24999BDAAFD4A"/>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AB323B197C42E48A263CFCCA19784D">
    <w:name w:val="8AAB323B197C42E48A263CFCCA19784D"/>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9CA11A8DE68452F9BF243F0BEF470AE">
    <w:name w:val="A9CA11A8DE68452F9BF243F0BEF470A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2F63BC8C14A1D94CA1C5307FB0D5A1">
    <w:name w:val="1F42F63BC8C14A1D94CA1C5307FB0D5A1"/>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7A729BECA8F4DDDA576C696DDFC86861">
    <w:name w:val="57A729BECA8F4DDDA576C696DDFC86861"/>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1">
    <w:name w:val="BCC484D3D3D14E4BA444071C75F502E41"/>
    <w:rsid w:val="0018404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277CE-38A9-4C5C-B865-26461A1A944C}">
  <ds:schemaRefs>
    <ds:schemaRef ds:uri="http://schemas.openxmlformats.org/officeDocument/2006/bibliography"/>
  </ds:schemaRefs>
</ds:datastoreItem>
</file>

<file path=customXml/itemProps2.xml><?xml version="1.0" encoding="utf-8"?>
<ds:datastoreItem xmlns:ds="http://schemas.openxmlformats.org/officeDocument/2006/customXml" ds:itemID="{90CE7E50-F368-4CC5-A565-4269F325F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103-DEB2-410A-BDC4-2F0065EFFEB1}">
  <ds:schemaRefs>
    <ds:schemaRef ds:uri="http://schemas.microsoft.com/office/2006/metadata/properties"/>
    <ds:schemaRef ds:uri="59c9d789-bcc3-4387-9668-cc1103a169ef"/>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A5DCF56-4924-47DB-8210-9770AA394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Dube, Maria T</cp:lastModifiedBy>
  <cp:revision>3</cp:revision>
  <cp:lastPrinted>2022-03-23T13:47:00Z</cp:lastPrinted>
  <dcterms:created xsi:type="dcterms:W3CDTF">2025-08-27T18:17:00Z</dcterms:created>
  <dcterms:modified xsi:type="dcterms:W3CDTF">2025-08-27T18:32:00Z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